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8C" w:rsidRDefault="00057E8C" w:rsidP="00124EB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Информационная карта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1"/>
        <w:gridCol w:w="5767"/>
      </w:tblGrid>
      <w:tr w:rsidR="00497D68" w:rsidRPr="00497D68" w:rsidTr="006E4C26">
        <w:tc>
          <w:tcPr>
            <w:tcW w:w="204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7D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295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D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  <w:p w:rsidR="00497D68" w:rsidRPr="00497D68" w:rsidRDefault="00497D68" w:rsidP="004E6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4E6DF7">
              <w:rPr>
                <w:rFonts w:ascii="Times New Roman" w:eastAsia="Calibri" w:hAnsi="Times New Roman" w:cs="Times New Roman"/>
                <w:sz w:val="28"/>
                <w:szCs w:val="28"/>
              </w:rPr>
              <w:t>Птица - музыка</w:t>
            </w:r>
            <w:r w:rsidRPr="00497D6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497D68" w:rsidRPr="00497D68" w:rsidTr="006E4C26">
        <w:tc>
          <w:tcPr>
            <w:tcW w:w="204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7D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Составитель программы</w:t>
            </w:r>
          </w:p>
        </w:tc>
        <w:tc>
          <w:tcPr>
            <w:tcW w:w="295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D68">
              <w:rPr>
                <w:rFonts w:ascii="Times New Roman" w:eastAsia="Calibri" w:hAnsi="Times New Roman" w:cs="Times New Roman"/>
                <w:sz w:val="28"/>
                <w:szCs w:val="28"/>
              </w:rPr>
              <w:t>Ушакова Наталья Петровна, учитель музыки высшей квалификационной категории</w:t>
            </w:r>
          </w:p>
        </w:tc>
      </w:tr>
      <w:tr w:rsidR="00497D68" w:rsidRPr="00497D68" w:rsidTr="006E4C26">
        <w:tc>
          <w:tcPr>
            <w:tcW w:w="204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7D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Территория, предоставившая программу</w:t>
            </w:r>
          </w:p>
        </w:tc>
        <w:tc>
          <w:tcPr>
            <w:tcW w:w="295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D68">
              <w:rPr>
                <w:rFonts w:ascii="Times New Roman" w:eastAsia="Calibri" w:hAnsi="Times New Roman" w:cs="Times New Roman"/>
                <w:sz w:val="28"/>
                <w:szCs w:val="28"/>
              </w:rPr>
              <w:t>г. Нижний Новгород</w:t>
            </w:r>
          </w:p>
        </w:tc>
      </w:tr>
      <w:tr w:rsidR="00497D68" w:rsidRPr="00497D68" w:rsidTr="006E4C26">
        <w:tc>
          <w:tcPr>
            <w:tcW w:w="204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97D6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Название</w:t>
            </w:r>
            <w:proofErr w:type="spellEnd"/>
            <w:r w:rsidRPr="00497D6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7D6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организации</w:t>
            </w:r>
            <w:proofErr w:type="spellEnd"/>
          </w:p>
        </w:tc>
        <w:tc>
          <w:tcPr>
            <w:tcW w:w="2955" w:type="pct"/>
            <w:shd w:val="clear" w:color="auto" w:fill="auto"/>
          </w:tcPr>
          <w:p w:rsidR="00497D68" w:rsidRPr="00497D68" w:rsidRDefault="00EE0C77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«Школа № 173 имени Г</w:t>
            </w:r>
            <w:r w:rsidR="00497D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ероя Советского Союза Д.А. </w:t>
            </w:r>
            <w:proofErr w:type="spellStart"/>
            <w:r w:rsidR="00497D68">
              <w:rPr>
                <w:rFonts w:ascii="Times New Roman" w:eastAsia="Calibri" w:hAnsi="Times New Roman" w:cs="Times New Roman"/>
                <w:sz w:val="28"/>
                <w:szCs w:val="28"/>
              </w:rPr>
              <w:t>Аристархова</w:t>
            </w:r>
            <w:proofErr w:type="spellEnd"/>
            <w:r w:rsidR="00497D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497D68" w:rsidRPr="00497D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97D68">
              <w:rPr>
                <w:rFonts w:ascii="Times New Roman" w:eastAsia="Calibri" w:hAnsi="Times New Roman" w:cs="Times New Roman"/>
                <w:sz w:val="28"/>
                <w:szCs w:val="28"/>
              </w:rPr>
              <w:t>Советского</w:t>
            </w:r>
            <w:r w:rsidR="00497D68" w:rsidRPr="00497D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г. Нижнего Новгорода</w:t>
            </w:r>
          </w:p>
        </w:tc>
      </w:tr>
      <w:tr w:rsidR="00497D68" w:rsidRPr="00497D68" w:rsidTr="006E4C26">
        <w:tc>
          <w:tcPr>
            <w:tcW w:w="204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7D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 организации</w:t>
            </w:r>
          </w:p>
        </w:tc>
        <w:tc>
          <w:tcPr>
            <w:tcW w:w="295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497D68">
              <w:rPr>
                <w:rFonts w:ascii="Times New Roman" w:hAnsi="Times New Roman" w:cs="Times New Roman"/>
                <w:sz w:val="28"/>
              </w:rPr>
              <w:t>Нижний Новгоро</w:t>
            </w:r>
            <w:r>
              <w:rPr>
                <w:rFonts w:ascii="Times New Roman" w:hAnsi="Times New Roman" w:cs="Times New Roman"/>
                <w:sz w:val="28"/>
              </w:rPr>
              <w:t xml:space="preserve">д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603146 ул. Бекетова, д. 29а </w:t>
            </w:r>
          </w:p>
        </w:tc>
      </w:tr>
      <w:tr w:rsidR="00497D68" w:rsidRPr="00497D68" w:rsidTr="006E4C26">
        <w:tc>
          <w:tcPr>
            <w:tcW w:w="204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7D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295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D68">
              <w:rPr>
                <w:rFonts w:ascii="Times New Roman" w:hAnsi="Times New Roman" w:cs="Times New Roman"/>
                <w:sz w:val="28"/>
              </w:rPr>
              <w:t>412-09-80, 412-05-21</w:t>
            </w:r>
          </w:p>
        </w:tc>
      </w:tr>
      <w:tr w:rsidR="00497D68" w:rsidRPr="00497D68" w:rsidTr="006E4C26">
        <w:tc>
          <w:tcPr>
            <w:tcW w:w="204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7D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95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D68">
              <w:rPr>
                <w:rFonts w:ascii="Times New Roman" w:eastAsia="Calibri" w:hAnsi="Times New Roman" w:cs="Times New Roman"/>
                <w:sz w:val="28"/>
                <w:szCs w:val="28"/>
              </w:rPr>
              <w:t>Групповые занятия:  репетиции, игры, беседы, конкурсы, праздники, фестивали.</w:t>
            </w:r>
          </w:p>
        </w:tc>
      </w:tr>
      <w:tr w:rsidR="00497D68" w:rsidRPr="00497D68" w:rsidTr="006E4C26">
        <w:tc>
          <w:tcPr>
            <w:tcW w:w="204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7D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295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D68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Приобщение ребёнка к искусству сольного пения и пения в вокальной группе, развитие мотивации к творчеству; формирование высоких духовных качеств и эстетики поведения средствами вокального искусства.</w:t>
            </w:r>
          </w:p>
        </w:tc>
      </w:tr>
      <w:tr w:rsidR="00497D68" w:rsidRPr="00497D68" w:rsidTr="006E4C26">
        <w:tc>
          <w:tcPr>
            <w:tcW w:w="204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7D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295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D68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497D68" w:rsidRPr="00497D68" w:rsidTr="006E4C26">
        <w:tc>
          <w:tcPr>
            <w:tcW w:w="204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7D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5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D68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</w:tr>
      <w:tr w:rsidR="00497D68" w:rsidRPr="00497D68" w:rsidTr="006E4C26">
        <w:tc>
          <w:tcPr>
            <w:tcW w:w="204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7D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55" w:type="pct"/>
            <w:shd w:val="clear" w:color="auto" w:fill="auto"/>
          </w:tcPr>
          <w:p w:rsid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D68">
              <w:rPr>
                <w:rFonts w:ascii="Times New Roman" w:eastAsia="Calibri" w:hAnsi="Times New Roman" w:cs="Times New Roman"/>
                <w:sz w:val="28"/>
                <w:szCs w:val="28"/>
              </w:rPr>
              <w:t>г. Нижний Новгород</w:t>
            </w:r>
          </w:p>
          <w:p w:rsidR="00497D68" w:rsidRPr="00497D68" w:rsidRDefault="00EE0C77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«Школа № 173 имени Г</w:t>
            </w:r>
            <w:r w:rsidR="00497D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ероя Советского Союза Д.А. </w:t>
            </w:r>
            <w:proofErr w:type="spellStart"/>
            <w:r w:rsidR="00497D68">
              <w:rPr>
                <w:rFonts w:ascii="Times New Roman" w:eastAsia="Calibri" w:hAnsi="Times New Roman" w:cs="Times New Roman"/>
                <w:sz w:val="28"/>
                <w:szCs w:val="28"/>
              </w:rPr>
              <w:t>Аристархова</w:t>
            </w:r>
            <w:proofErr w:type="spellEnd"/>
            <w:r w:rsidR="00497D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497D68" w:rsidRPr="00497D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97D68">
              <w:rPr>
                <w:rFonts w:ascii="Times New Roman" w:eastAsia="Calibri" w:hAnsi="Times New Roman" w:cs="Times New Roman"/>
                <w:sz w:val="28"/>
                <w:szCs w:val="28"/>
              </w:rPr>
              <w:t>Советского</w:t>
            </w:r>
            <w:r w:rsidR="00497D68" w:rsidRPr="00497D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97D68" w:rsidRPr="00497D68" w:rsidTr="006E4C26">
        <w:tc>
          <w:tcPr>
            <w:tcW w:w="204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7D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Официальный язык программы</w:t>
            </w:r>
          </w:p>
        </w:tc>
        <w:tc>
          <w:tcPr>
            <w:tcW w:w="295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D68">
              <w:rPr>
                <w:rFonts w:ascii="Times New Roman" w:eastAsia="Calibri" w:hAnsi="Times New Roman" w:cs="Times New Roman"/>
                <w:sz w:val="28"/>
                <w:szCs w:val="28"/>
              </w:rPr>
              <w:t>Русский</w:t>
            </w:r>
          </w:p>
        </w:tc>
      </w:tr>
      <w:tr w:rsidR="00497D68" w:rsidRPr="00497D68" w:rsidTr="006E4C26">
        <w:tc>
          <w:tcPr>
            <w:tcW w:w="204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7D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Общее количество участников (в т.ч. детей)</w:t>
            </w:r>
          </w:p>
        </w:tc>
        <w:tc>
          <w:tcPr>
            <w:tcW w:w="2955" w:type="pct"/>
            <w:shd w:val="clear" w:color="auto" w:fill="auto"/>
          </w:tcPr>
          <w:p w:rsidR="00497D68" w:rsidRPr="00497D68" w:rsidRDefault="00A20D22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497D68" w:rsidRPr="00497D68">
              <w:rPr>
                <w:rFonts w:ascii="Times New Roman" w:eastAsia="Calibri" w:hAnsi="Times New Roman" w:cs="Times New Roman"/>
                <w:sz w:val="28"/>
                <w:szCs w:val="28"/>
              </w:rPr>
              <w:t>15 детей, 1 педагог</w:t>
            </w:r>
          </w:p>
        </w:tc>
      </w:tr>
      <w:tr w:rsidR="00497D68" w:rsidRPr="00497D68" w:rsidTr="006E4C26">
        <w:tc>
          <w:tcPr>
            <w:tcW w:w="204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7D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География участников</w:t>
            </w:r>
          </w:p>
        </w:tc>
        <w:tc>
          <w:tcPr>
            <w:tcW w:w="295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D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Нижний Новгород, </w:t>
            </w:r>
            <w:r w:rsidR="0071194B">
              <w:rPr>
                <w:rFonts w:ascii="Times New Roman" w:eastAsia="Calibri" w:hAnsi="Times New Roman" w:cs="Times New Roman"/>
                <w:sz w:val="28"/>
                <w:szCs w:val="28"/>
              </w:rPr>
              <w:t>Советс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кий</w:t>
            </w:r>
            <w:r w:rsidRPr="00497D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7D68" w:rsidRPr="00497D68" w:rsidTr="006E4C26">
        <w:tc>
          <w:tcPr>
            <w:tcW w:w="204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7D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Условия участия в программе</w:t>
            </w:r>
          </w:p>
        </w:tc>
        <w:tc>
          <w:tcPr>
            <w:tcW w:w="295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D68">
              <w:rPr>
                <w:rFonts w:ascii="Times New Roman" w:eastAsia="Calibri" w:hAnsi="Times New Roman" w:cs="Times New Roman"/>
                <w:sz w:val="28"/>
                <w:szCs w:val="28"/>
              </w:rPr>
              <w:t>Добровольное участие детей,</w:t>
            </w:r>
          </w:p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D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письменное разрешение родителей</w:t>
            </w:r>
          </w:p>
        </w:tc>
      </w:tr>
      <w:tr w:rsidR="00497D68" w:rsidRPr="00497D68" w:rsidTr="006E4C26">
        <w:tc>
          <w:tcPr>
            <w:tcW w:w="204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7D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Условия размещения участников</w:t>
            </w:r>
          </w:p>
        </w:tc>
        <w:tc>
          <w:tcPr>
            <w:tcW w:w="295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«Школа № 173 имени героя Советского Союза Д.А.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Аристархова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497D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Советского</w:t>
            </w:r>
            <w:r w:rsidRPr="00497D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97D68" w:rsidRPr="00497D68" w:rsidTr="006E4C26">
        <w:trPr>
          <w:trHeight w:val="964"/>
        </w:trPr>
        <w:tc>
          <w:tcPr>
            <w:tcW w:w="204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7D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295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D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Обучение детей пению в вокальной группе и сольно. Выступление на различных мероприятиях: праздниках конкурсах, фестивалях.</w:t>
            </w:r>
          </w:p>
        </w:tc>
      </w:tr>
      <w:tr w:rsidR="00497D68" w:rsidRPr="00497D68" w:rsidTr="006E4C26">
        <w:tc>
          <w:tcPr>
            <w:tcW w:w="204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7D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История осуществления программы</w:t>
            </w:r>
          </w:p>
        </w:tc>
        <w:tc>
          <w:tcPr>
            <w:tcW w:w="2955" w:type="pct"/>
            <w:shd w:val="clear" w:color="auto" w:fill="auto"/>
          </w:tcPr>
          <w:p w:rsidR="00497D68" w:rsidRPr="00497D68" w:rsidRDefault="00497D68" w:rsidP="00124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D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реализуется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сентября</w:t>
            </w:r>
            <w:r w:rsidRPr="00497D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497D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497D68" w:rsidRDefault="00497D68" w:rsidP="00124EB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57E8C" w:rsidRDefault="00057E8C" w:rsidP="00124EBD">
      <w:pPr>
        <w:spacing w:after="0"/>
        <w:rPr>
          <w:rFonts w:ascii="Times New Roman" w:hAnsi="Times New Roman" w:cs="Times New Roman"/>
          <w:b/>
          <w:sz w:val="28"/>
        </w:rPr>
      </w:pPr>
    </w:p>
    <w:p w:rsidR="00245F96" w:rsidRDefault="00245F96" w:rsidP="00245F96">
      <w:pPr>
        <w:spacing w:after="0"/>
        <w:rPr>
          <w:rFonts w:ascii="Times New Roman" w:hAnsi="Times New Roman" w:cs="Times New Roman"/>
          <w:b/>
          <w:sz w:val="28"/>
        </w:rPr>
      </w:pPr>
    </w:p>
    <w:p w:rsidR="00497D68" w:rsidRDefault="00497D68" w:rsidP="00124EB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C5022" w:rsidRPr="008A3048" w:rsidRDefault="00684901" w:rsidP="00124EBD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3048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84901" w:rsidRDefault="00684901" w:rsidP="00124EB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Человек наделен от природы особым даром – голосом. Это голос помогает человеку общаться с окружающим миром, выражать свое отношение к различным явлениям жизни.</w:t>
      </w:r>
    </w:p>
    <w:p w:rsidR="00684901" w:rsidRDefault="00684901" w:rsidP="00124EB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Певческий голосовой аппарат – необыкновенный инструмент, таящий в себе исключительное богатство красок и различных оттенков.</w:t>
      </w:r>
      <w:r w:rsidR="006D3F11">
        <w:rPr>
          <w:rFonts w:ascii="Times New Roman" w:hAnsi="Times New Roman" w:cs="Times New Roman"/>
          <w:sz w:val="28"/>
        </w:rPr>
        <w:t xml:space="preserve"> Пользоваться певческим голосом человек начинает с детства по мере развития музыкального слуха и голосового аппарата. С раннего возраста дети чувствуют потребность в эмоциональном общении, испытывают тягу к творчеству.</w:t>
      </w:r>
    </w:p>
    <w:p w:rsidR="006D3F11" w:rsidRDefault="006D3F11" w:rsidP="00124EB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Приобщение детей к певческому искусству способствует развитию их творческой фантазии, погружает в мир классической поэзии и драматического искусства. </w:t>
      </w:r>
    </w:p>
    <w:p w:rsidR="006D3F11" w:rsidRDefault="00D256BC" w:rsidP="00124EB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Тематическая направленность программы позволяет наиболее полно реализовать творческий потенциал ребенка, способствует развитию целого комплекса умений, совершенствованию певческих навыков, помогает реализовать потребность в общении.</w:t>
      </w:r>
    </w:p>
    <w:p w:rsidR="00D256BC" w:rsidRDefault="00D256BC" w:rsidP="00124EB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57E8C">
        <w:rPr>
          <w:rFonts w:ascii="Times New Roman" w:hAnsi="Times New Roman" w:cs="Times New Roman"/>
          <w:sz w:val="28"/>
        </w:rPr>
        <w:t xml:space="preserve">1.1 </w:t>
      </w:r>
      <w:r>
        <w:rPr>
          <w:rFonts w:ascii="Times New Roman" w:hAnsi="Times New Roman" w:cs="Times New Roman"/>
          <w:b/>
          <w:sz w:val="28"/>
        </w:rPr>
        <w:t xml:space="preserve">Актуальность программы </w:t>
      </w:r>
      <w:r>
        <w:rPr>
          <w:rFonts w:ascii="Times New Roman" w:hAnsi="Times New Roman" w:cs="Times New Roman"/>
          <w:sz w:val="28"/>
        </w:rPr>
        <w:t xml:space="preserve">связана с ростом числа детских вокальных коллективов, расширением их концертно – исполнительской деятельности, стилем сочинений, которые пишутся с расчетом на голосовые возможности детей. </w:t>
      </w:r>
    </w:p>
    <w:p w:rsidR="00D256BC" w:rsidRDefault="00D256BC" w:rsidP="00124EB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певческой деятельности творческое самовыражение обучающихся формируется в ансамблевом пении, сольном пении, одноголосном и двухголосном исполнении образцов вокальной классической музыки, народных и современных песен с сопровождением и без сопровождения, в обогащении опыта вокальной импровизации.</w:t>
      </w:r>
    </w:p>
    <w:p w:rsidR="00D256BC" w:rsidRDefault="00D256BC" w:rsidP="00124EB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 всей целевой направленности программа предпрофессиональная, так как нацелена на формирование практических умений и навыков в области хорового искусства.</w:t>
      </w:r>
    </w:p>
    <w:p w:rsidR="00D256BC" w:rsidRDefault="00D256BC" w:rsidP="00124EB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57E8C">
        <w:rPr>
          <w:rFonts w:ascii="Times New Roman" w:hAnsi="Times New Roman" w:cs="Times New Roman"/>
          <w:sz w:val="28"/>
        </w:rPr>
        <w:t xml:space="preserve">1.2 </w:t>
      </w:r>
      <w:r>
        <w:rPr>
          <w:rFonts w:ascii="Times New Roman" w:hAnsi="Times New Roman" w:cs="Times New Roman"/>
          <w:sz w:val="28"/>
        </w:rPr>
        <w:t xml:space="preserve">Изучение музыки как вида искусства направлено на достижение следующих </w:t>
      </w:r>
      <w:r w:rsidRPr="00D256BC">
        <w:rPr>
          <w:rFonts w:ascii="Times New Roman" w:hAnsi="Times New Roman" w:cs="Times New Roman"/>
          <w:b/>
          <w:sz w:val="28"/>
        </w:rPr>
        <w:t>целей:</w:t>
      </w:r>
    </w:p>
    <w:p w:rsidR="00D256BC" w:rsidRPr="00E60221" w:rsidRDefault="00D256BC" w:rsidP="00124EB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формирование </w:t>
      </w:r>
      <w:r>
        <w:rPr>
          <w:rFonts w:ascii="Times New Roman" w:hAnsi="Times New Roman" w:cs="Times New Roman"/>
          <w:sz w:val="28"/>
        </w:rPr>
        <w:t>музыкальной культуры как неотъемлемой части духовной культуры</w:t>
      </w:r>
      <w:r w:rsidR="00E60221">
        <w:rPr>
          <w:rFonts w:ascii="Times New Roman" w:hAnsi="Times New Roman" w:cs="Times New Roman"/>
          <w:sz w:val="28"/>
        </w:rPr>
        <w:t>;</w:t>
      </w:r>
    </w:p>
    <w:p w:rsidR="00E60221" w:rsidRPr="005B23F2" w:rsidRDefault="00E60221" w:rsidP="00124EB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развитие </w:t>
      </w:r>
      <w:r>
        <w:rPr>
          <w:rFonts w:ascii="Times New Roman" w:hAnsi="Times New Roman" w:cs="Times New Roman"/>
          <w:sz w:val="28"/>
        </w:rPr>
        <w:t>музыкальности; муз</w:t>
      </w:r>
      <w:r w:rsidR="00270FA0">
        <w:rPr>
          <w:rFonts w:ascii="Times New Roman" w:hAnsi="Times New Roman" w:cs="Times New Roman"/>
          <w:sz w:val="28"/>
        </w:rPr>
        <w:t xml:space="preserve">ыкального слуха, чувства ритма, </w:t>
      </w:r>
      <w:r>
        <w:rPr>
          <w:rFonts w:ascii="Times New Roman" w:hAnsi="Times New Roman" w:cs="Times New Roman"/>
          <w:sz w:val="28"/>
        </w:rPr>
        <w:t>музыкальной памяти и восприимчивости, способности к сопереживанию; образного и ассоциативного мышления, творческого воображения, певческого голоса; приобщение к музыкальному искусству посредством вокально – певческого жанра как одного из самых доступных и массовых видов музыкальной деятельности;</w:t>
      </w:r>
    </w:p>
    <w:p w:rsidR="005B23F2" w:rsidRPr="005B23F2" w:rsidRDefault="005B23F2" w:rsidP="00124EB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освоение </w:t>
      </w:r>
      <w:r>
        <w:rPr>
          <w:rFonts w:ascii="Times New Roman" w:hAnsi="Times New Roman" w:cs="Times New Roman"/>
          <w:sz w:val="28"/>
        </w:rPr>
        <w:t xml:space="preserve">образцов национальной и зарубежной классической и современной музыки, усвоение знаний о музыкантах, музыкальных инструментах, музыкальной грамоте и искусстве вокала, хорового пения, ее интонационно 0 образной природе, жанровом и стилевом многообразии, о выразительных средствах, особенностях музыкального языка; музыкальном </w:t>
      </w:r>
      <w:r>
        <w:rPr>
          <w:rFonts w:ascii="Times New Roman" w:hAnsi="Times New Roman" w:cs="Times New Roman"/>
          <w:sz w:val="28"/>
        </w:rPr>
        <w:lastRenderedPageBreak/>
        <w:t>фольклоре, классическом наследии и современном творчестве отечественных и зарубежных композиторов; выявление особенностей воздействия звуков музыки на чувства, настроение человека, определение компонентов, связывающих музыку с другими видами искусства и жизнью;</w:t>
      </w:r>
    </w:p>
    <w:p w:rsidR="005B23F2" w:rsidRPr="00270FA0" w:rsidRDefault="005B23F2" w:rsidP="00124EB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овладение практическими умениями и навыками </w:t>
      </w:r>
      <w:r>
        <w:rPr>
          <w:rFonts w:ascii="Times New Roman" w:hAnsi="Times New Roman" w:cs="Times New Roman"/>
          <w:sz w:val="28"/>
        </w:rPr>
        <w:t>в различных видах музыкально – творческой деятельности: в слушании музыки, пении (в том числе с ориентацией на нотную зап</w:t>
      </w:r>
      <w:r w:rsidR="00270FA0">
        <w:rPr>
          <w:rFonts w:ascii="Times New Roman" w:hAnsi="Times New Roman" w:cs="Times New Roman"/>
          <w:sz w:val="28"/>
        </w:rPr>
        <w:t>ись), музыкально - пластическом</w:t>
      </w:r>
      <w:r>
        <w:rPr>
          <w:rFonts w:ascii="Times New Roman" w:hAnsi="Times New Roman" w:cs="Times New Roman"/>
          <w:sz w:val="28"/>
        </w:rPr>
        <w:t xml:space="preserve"> движени</w:t>
      </w:r>
      <w:r w:rsidR="00270FA0">
        <w:rPr>
          <w:rFonts w:ascii="Times New Roman" w:hAnsi="Times New Roman" w:cs="Times New Roman"/>
          <w:sz w:val="28"/>
        </w:rPr>
        <w:t>и, импровизации, драматизации исполняемых произведений;</w:t>
      </w:r>
    </w:p>
    <w:p w:rsidR="00270FA0" w:rsidRPr="00270FA0" w:rsidRDefault="00270FA0" w:rsidP="00124EB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воспитание </w:t>
      </w:r>
      <w:r>
        <w:rPr>
          <w:rFonts w:ascii="Times New Roman" w:hAnsi="Times New Roman" w:cs="Times New Roman"/>
          <w:sz w:val="28"/>
        </w:rPr>
        <w:t>устойчивого интереса к музыке, музыкальному искусству своего народа и других народов мира; музыкального вкуса учащихся; потребности в самостоятельном общении с высокохудожественной музыкой и музыкальном самообразовании; эмоционально – ценностного отношения к музыке; слушательской и исполнительской культуры учащихся.</w:t>
      </w:r>
    </w:p>
    <w:p w:rsidR="00270FA0" w:rsidRDefault="00057E8C" w:rsidP="00124EB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1.3 </w:t>
      </w:r>
      <w:r w:rsidR="00270FA0">
        <w:rPr>
          <w:rFonts w:ascii="Times New Roman" w:hAnsi="Times New Roman" w:cs="Times New Roman"/>
          <w:b/>
          <w:sz w:val="28"/>
        </w:rPr>
        <w:t>Основные содержательные линии:</w:t>
      </w:r>
    </w:p>
    <w:p w:rsidR="00270FA0" w:rsidRDefault="00270FA0" w:rsidP="00124EB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обогащение опыта эмоционально – ценностного отношения обучающихся к музыке и вокалу;</w:t>
      </w:r>
    </w:p>
    <w:p w:rsidR="00270FA0" w:rsidRDefault="00270FA0" w:rsidP="00124EB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усвоение изучаемых музыкальных произведений и вокально – хоровых знаний;</w:t>
      </w:r>
    </w:p>
    <w:p w:rsidR="00270FA0" w:rsidRDefault="00270FA0" w:rsidP="00124EB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обогащение опыта учебно – творческой музыкальной деятельности.</w:t>
      </w:r>
    </w:p>
    <w:p w:rsidR="00270FA0" w:rsidRDefault="00270FA0" w:rsidP="00124EB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Каждая из указанных содержательных линий находит свое воплощение в целевых установках программы и получает последовательное раскрытие в содержании музыкального образования и требованиях к уровню подготовки обучающихся.</w:t>
      </w:r>
    </w:p>
    <w:p w:rsidR="005C167C" w:rsidRDefault="00342918" w:rsidP="00124EB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5C167C">
        <w:rPr>
          <w:rFonts w:ascii="Times New Roman" w:hAnsi="Times New Roman" w:cs="Times New Roman"/>
          <w:sz w:val="28"/>
        </w:rPr>
        <w:tab/>
        <w:t>Основное содержание програм</w:t>
      </w:r>
      <w:r w:rsidR="002705D8">
        <w:rPr>
          <w:rFonts w:ascii="Times New Roman" w:hAnsi="Times New Roman" w:cs="Times New Roman"/>
          <w:sz w:val="28"/>
        </w:rPr>
        <w:t>м</w:t>
      </w:r>
      <w:r w:rsidR="005C167C">
        <w:rPr>
          <w:rFonts w:ascii="Times New Roman" w:hAnsi="Times New Roman" w:cs="Times New Roman"/>
          <w:sz w:val="28"/>
        </w:rPr>
        <w:t>ы предполагает выде</w:t>
      </w:r>
      <w:r w:rsidR="002705D8">
        <w:rPr>
          <w:rFonts w:ascii="Times New Roman" w:hAnsi="Times New Roman" w:cs="Times New Roman"/>
          <w:sz w:val="28"/>
        </w:rPr>
        <w:t>ление в тексте разделов и тем внутри разделов, что позволяет формировать в единстве содержательные, операционные и мотивационные компоненты учебной деятельности. В каждом разделе раскрывается содержание тем в том порядке, в котором они представлены в тематическом плане. Каждый раздел отличается от другого сменой основного вида деятельности, содержанием, конкретными задачами.</w:t>
      </w:r>
    </w:p>
    <w:p w:rsidR="00257BFF" w:rsidRDefault="00257BFF" w:rsidP="00124EB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способу организации педагогического процесса программа является интегрированной и предусматривает тесное взаимодействие одного предмета с другими. Музыка, литература, живопись – мир искусства в трех видах – охватывает духовную жизнь ребенка всесторонне и полно. Комплексное освоение искусства оптимизирует фантазию, воображение, артистичность, интеллект, то есть формирует универсальные способности, важные для любых сфер деятельности. Образность, единство содержания и формы определяют связь между предметами эстетического цикла.</w:t>
      </w:r>
    </w:p>
    <w:p w:rsidR="002705D8" w:rsidRDefault="00057E8C" w:rsidP="00124EB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1.4 </w:t>
      </w:r>
      <w:r w:rsidR="002705D8" w:rsidRPr="008543F5">
        <w:rPr>
          <w:rFonts w:ascii="Times New Roman" w:hAnsi="Times New Roman" w:cs="Times New Roman"/>
          <w:b/>
          <w:sz w:val="28"/>
        </w:rPr>
        <w:t>Программа рассчитана на 1 год обучения</w:t>
      </w:r>
      <w:r w:rsidR="008543F5" w:rsidRPr="008543F5">
        <w:rPr>
          <w:rFonts w:ascii="Times New Roman" w:hAnsi="Times New Roman" w:cs="Times New Roman"/>
          <w:sz w:val="28"/>
        </w:rPr>
        <w:t xml:space="preserve"> </w:t>
      </w:r>
      <w:r w:rsidR="008543F5">
        <w:rPr>
          <w:rFonts w:ascii="Times New Roman" w:hAnsi="Times New Roman" w:cs="Times New Roman"/>
          <w:sz w:val="28"/>
        </w:rPr>
        <w:t>–</w:t>
      </w:r>
      <w:r w:rsidR="008543F5" w:rsidRPr="008543F5">
        <w:rPr>
          <w:rFonts w:ascii="Times New Roman" w:hAnsi="Times New Roman" w:cs="Times New Roman"/>
          <w:sz w:val="28"/>
        </w:rPr>
        <w:t xml:space="preserve"> </w:t>
      </w:r>
      <w:r w:rsidR="00D61044">
        <w:rPr>
          <w:rFonts w:ascii="Times New Roman" w:hAnsi="Times New Roman" w:cs="Times New Roman"/>
          <w:sz w:val="28"/>
        </w:rPr>
        <w:t>это дети 11-16</w:t>
      </w:r>
      <w:r w:rsidR="008543F5">
        <w:rPr>
          <w:rFonts w:ascii="Times New Roman" w:hAnsi="Times New Roman" w:cs="Times New Roman"/>
          <w:sz w:val="28"/>
        </w:rPr>
        <w:t xml:space="preserve"> лет.</w:t>
      </w:r>
    </w:p>
    <w:p w:rsidR="008543F5" w:rsidRDefault="008543F5" w:rsidP="00124EB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Группа занимается 2 раза в неделю по 1 академическому часу. Всего в году 72 часа. Это позволяет педагогу правильно определять методику занятий, распределить время для теоретической и практической работы. Сост</w:t>
      </w:r>
      <w:r w:rsidR="00D61044">
        <w:rPr>
          <w:rFonts w:ascii="Times New Roman" w:hAnsi="Times New Roman" w:cs="Times New Roman"/>
          <w:sz w:val="28"/>
        </w:rPr>
        <w:t>ав участников в хоре не менее 15</w:t>
      </w:r>
      <w:r>
        <w:rPr>
          <w:rFonts w:ascii="Times New Roman" w:hAnsi="Times New Roman" w:cs="Times New Roman"/>
          <w:sz w:val="28"/>
        </w:rPr>
        <w:t xml:space="preserve"> человек. В этом возрасте проявляются творческие способности каждого учащегося. Наиболее подходящей формой для реализации </w:t>
      </w:r>
      <w:r>
        <w:rPr>
          <w:rFonts w:ascii="Times New Roman" w:hAnsi="Times New Roman" w:cs="Times New Roman"/>
          <w:sz w:val="28"/>
        </w:rPr>
        <w:lastRenderedPageBreak/>
        <w:t>программы – это форма кружка. Кружковая система позволяет учесть физиологические и вокальные особенности детского голоса.</w:t>
      </w:r>
    </w:p>
    <w:p w:rsidR="00151C76" w:rsidRDefault="00257BFF" w:rsidP="00124EB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1.5</w:t>
      </w:r>
      <w:r w:rsidR="00057E8C">
        <w:rPr>
          <w:rFonts w:ascii="Times New Roman" w:hAnsi="Times New Roman" w:cs="Times New Roman"/>
          <w:b/>
          <w:sz w:val="28"/>
        </w:rPr>
        <w:t xml:space="preserve"> </w:t>
      </w:r>
      <w:r w:rsidR="00151C76" w:rsidRPr="004C28BA">
        <w:rPr>
          <w:rFonts w:ascii="Times New Roman" w:hAnsi="Times New Roman" w:cs="Times New Roman"/>
          <w:b/>
          <w:sz w:val="28"/>
        </w:rPr>
        <w:t>Программа предполагает различные формы контроля</w:t>
      </w:r>
      <w:r w:rsidR="00151C76">
        <w:rPr>
          <w:rFonts w:ascii="Times New Roman" w:hAnsi="Times New Roman" w:cs="Times New Roman"/>
          <w:sz w:val="28"/>
        </w:rPr>
        <w:t xml:space="preserve"> промежуточных и конечных результатов. Методом контроля и управления образовательным процессом является тестирование детей, анализ результатов конкурсов, анкет для детей и родителей, викторины, выполнение творческих заданий, участие обучающихся в различных олимпиадах и конференциях, а также наблюдение педагога в ходе занятий, подготовки, проведения воспитанниками городских мероприятий и участия (выступления) в них.</w:t>
      </w:r>
    </w:p>
    <w:p w:rsidR="004C28BA" w:rsidRDefault="004C28BA" w:rsidP="00124EB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«</w:t>
      </w:r>
      <w:r w:rsidR="008A3048">
        <w:rPr>
          <w:rFonts w:ascii="Times New Roman" w:hAnsi="Times New Roman" w:cs="Times New Roman"/>
          <w:sz w:val="28"/>
        </w:rPr>
        <w:t>Веселые голоса</w:t>
      </w:r>
      <w:r>
        <w:rPr>
          <w:rFonts w:ascii="Times New Roman" w:hAnsi="Times New Roman" w:cs="Times New Roman"/>
          <w:sz w:val="28"/>
        </w:rPr>
        <w:t>» педагогически целесообразна, так как опирается на</w:t>
      </w:r>
      <w:r w:rsidR="001A0601">
        <w:rPr>
          <w:rFonts w:ascii="Times New Roman" w:hAnsi="Times New Roman" w:cs="Times New Roman"/>
          <w:sz w:val="28"/>
        </w:rPr>
        <w:t xml:space="preserve"> практические рекомендации и концептуальные положения прог</w:t>
      </w:r>
      <w:r w:rsidR="00D61044">
        <w:rPr>
          <w:rFonts w:ascii="Times New Roman" w:hAnsi="Times New Roman" w:cs="Times New Roman"/>
          <w:sz w:val="28"/>
        </w:rPr>
        <w:t>раммы «Мир вокального искусства</w:t>
      </w:r>
      <w:r w:rsidR="001A0601">
        <w:rPr>
          <w:rFonts w:ascii="Times New Roman" w:hAnsi="Times New Roman" w:cs="Times New Roman"/>
          <w:sz w:val="28"/>
        </w:rPr>
        <w:t xml:space="preserve">». Программа, разработки занятий, методические рекомендации/авт. – сост. Г.А. </w:t>
      </w:r>
      <w:proofErr w:type="spellStart"/>
      <w:r w:rsidR="001A0601">
        <w:rPr>
          <w:rFonts w:ascii="Times New Roman" w:hAnsi="Times New Roman" w:cs="Times New Roman"/>
          <w:sz w:val="28"/>
        </w:rPr>
        <w:t>Сяузова</w:t>
      </w:r>
      <w:proofErr w:type="spellEnd"/>
      <w:r w:rsidR="001A0601">
        <w:rPr>
          <w:rFonts w:ascii="Times New Roman" w:hAnsi="Times New Roman" w:cs="Times New Roman"/>
          <w:sz w:val="28"/>
        </w:rPr>
        <w:t xml:space="preserve">, 2008г. Является самостоятельным курсом и может быть использована образовательным учреждением любого типа. </w:t>
      </w:r>
    </w:p>
    <w:p w:rsidR="00257BFF" w:rsidRPr="00257BFF" w:rsidRDefault="00257BFF" w:rsidP="00124EB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257BFF">
        <w:rPr>
          <w:rFonts w:ascii="Times New Roman" w:hAnsi="Times New Roman" w:cs="Times New Roman"/>
          <w:b/>
          <w:sz w:val="28"/>
        </w:rPr>
        <w:t>1.6 Способы отслеживания результатов освоения образовательной программы.</w:t>
      </w:r>
    </w:p>
    <w:p w:rsidR="001A0601" w:rsidRDefault="001A0601" w:rsidP="00124EB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 и качество обучения прослеживаются в творческих достижениях обучающихся, в призовых местах на фестивалях. Свидетельством успешного обучения могут быть дипломы, грамоты.</w:t>
      </w:r>
    </w:p>
    <w:p w:rsidR="001A0601" w:rsidRPr="00257BFF" w:rsidRDefault="001A0601" w:rsidP="00124EBD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257BFF">
        <w:rPr>
          <w:rFonts w:ascii="Times New Roman" w:hAnsi="Times New Roman" w:cs="Times New Roman"/>
          <w:i/>
          <w:sz w:val="28"/>
        </w:rPr>
        <w:t>Программа будет успешно реализована, если:</w:t>
      </w:r>
    </w:p>
    <w:p w:rsidR="001A0601" w:rsidRDefault="001A0601" w:rsidP="00124E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будет выдан весь предусмотренный программой теоретический и практический материал;</w:t>
      </w:r>
    </w:p>
    <w:p w:rsidR="001A0601" w:rsidRDefault="001A0601" w:rsidP="00124E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будут учитываться возрастные и личностные особенности обучающихся, мотивация их деятельности;</w:t>
      </w:r>
    </w:p>
    <w:p w:rsidR="001A0601" w:rsidRDefault="001A0601" w:rsidP="00124E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будет использован разнообразный методический материал по программе учебного курса;</w:t>
      </w:r>
    </w:p>
    <w:p w:rsidR="001A0601" w:rsidRDefault="001A0601" w:rsidP="00124E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будет создана библиотека специализированной вокально-хоровой литературы;</w:t>
      </w:r>
    </w:p>
    <w:p w:rsidR="001A0601" w:rsidRDefault="001A0601" w:rsidP="00124E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будут разработаны в кабинете технические средства, отвечающие условиям учебного процесса;</w:t>
      </w:r>
    </w:p>
    <w:p w:rsidR="00124EBD" w:rsidRPr="00124EBD" w:rsidRDefault="001A0601" w:rsidP="00124EBD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реализации программы могут возникнуть не зависящие от педагога проблемы и количество часов на учебную программу может сократиться. </w:t>
      </w:r>
      <w:r w:rsidR="00DA6499">
        <w:rPr>
          <w:rFonts w:ascii="Times New Roman" w:hAnsi="Times New Roman" w:cs="Times New Roman"/>
          <w:sz w:val="28"/>
        </w:rPr>
        <w:t>В таком случае учебная программа все равно может быть реализована в полном объёме, так как предполагает участие обучающихся в подготовке и проведении мероприятий. В ходе подготовки к ним педагог имеет возможность ликвидировать дефицит учебных часов и выдать учебный материал в полном объёме.</w:t>
      </w:r>
    </w:p>
    <w:p w:rsidR="00257BFF" w:rsidRPr="00257BFF" w:rsidRDefault="00257BFF" w:rsidP="00124EBD">
      <w:pPr>
        <w:pStyle w:val="a3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57BFF">
        <w:rPr>
          <w:rFonts w:ascii="Times New Roman" w:hAnsi="Times New Roman" w:cs="Times New Roman"/>
          <w:b/>
          <w:sz w:val="28"/>
        </w:rPr>
        <w:t>Условия реализации программы:</w:t>
      </w:r>
    </w:p>
    <w:p w:rsidR="00257BFF" w:rsidRDefault="00257BFF" w:rsidP="00124EB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успешной реализации данной программы необходимо:</w:t>
      </w:r>
    </w:p>
    <w:p w:rsidR="00257BFF" w:rsidRDefault="00257BFF" w:rsidP="00124EB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контингента обучающихся и профессиональных специалистов в области хорового обучения детей;</w:t>
      </w:r>
    </w:p>
    <w:p w:rsidR="00257BFF" w:rsidRDefault="00257BFF" w:rsidP="00124EB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Профессиональный концертмейстер;</w:t>
      </w:r>
    </w:p>
    <w:p w:rsidR="00257BFF" w:rsidRDefault="00257BFF" w:rsidP="00124EB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Кабинет, оснащенный музыкальными инструментами (фортепиано, синтезатор, гитара, шумовые, ударные инструменты);</w:t>
      </w:r>
    </w:p>
    <w:p w:rsidR="00257BFF" w:rsidRDefault="00257BFF" w:rsidP="00124EB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ПК, мультимедийный комплекс, МФУ;</w:t>
      </w:r>
    </w:p>
    <w:p w:rsidR="00257BFF" w:rsidRDefault="00257BFF" w:rsidP="00124EB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Музыкально – дидактический материал;</w:t>
      </w:r>
    </w:p>
    <w:p w:rsidR="00DA6499" w:rsidRPr="00124EBD" w:rsidRDefault="00257BFF" w:rsidP="00124EB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Нотная библиотека; фонотека.</w:t>
      </w:r>
    </w:p>
    <w:p w:rsidR="00DA6499" w:rsidRDefault="00057E8C" w:rsidP="00124EBD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1.8 </w:t>
      </w:r>
      <w:r w:rsidR="00DA6499">
        <w:rPr>
          <w:rFonts w:ascii="Times New Roman" w:hAnsi="Times New Roman" w:cs="Times New Roman"/>
          <w:b/>
          <w:sz w:val="28"/>
        </w:rPr>
        <w:t>Основные требования к знаниям, умениям и навыкам</w:t>
      </w:r>
    </w:p>
    <w:p w:rsidR="00DA6499" w:rsidRDefault="00DA6499" w:rsidP="00124EBD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  <w:t>В результате обучения пению ребенок должен</w:t>
      </w:r>
    </w:p>
    <w:p w:rsidR="00DA6499" w:rsidRDefault="00DA6499" w:rsidP="00124EBD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>знать/понимать:</w:t>
      </w:r>
    </w:p>
    <w:p w:rsidR="00DA6499" w:rsidRDefault="00DA6499" w:rsidP="00124E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типы голосов;</w:t>
      </w:r>
    </w:p>
    <w:p w:rsidR="00DA6499" w:rsidRDefault="00DA6499" w:rsidP="00124E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жанры вокальной музыки;</w:t>
      </w:r>
    </w:p>
    <w:p w:rsidR="00DA6499" w:rsidRDefault="00DA6499" w:rsidP="00124E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типы дыхания;</w:t>
      </w:r>
    </w:p>
    <w:p w:rsidR="00DA6499" w:rsidRDefault="00DA6499" w:rsidP="00124E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поведения певца до выхода на сцену и во время концерта;</w:t>
      </w:r>
    </w:p>
    <w:p w:rsidR="00DA6499" w:rsidRDefault="00DA6499" w:rsidP="00124E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реабилитация при простудных заболеваниях;</w:t>
      </w:r>
    </w:p>
    <w:p w:rsidR="00DA6499" w:rsidRPr="00124EBD" w:rsidRDefault="00DA6499" w:rsidP="00124EBD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образцы вокальной музыки русских и зарубежных композиторов, народное творчество.</w:t>
      </w:r>
    </w:p>
    <w:p w:rsidR="00DA6499" w:rsidRDefault="00DA6499" w:rsidP="00124EBD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уметь:</w:t>
      </w:r>
    </w:p>
    <w:p w:rsidR="00DA6499" w:rsidRDefault="00DA6499" w:rsidP="00124EBD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петь достаточно чистым по качеству звуком, легко, мягко, не принужденно;</w:t>
      </w:r>
    </w:p>
    <w:p w:rsidR="00DA6499" w:rsidRDefault="00DA6499" w:rsidP="00124E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петь на одном дыхании более длинные музыкальные фразы;</w:t>
      </w:r>
    </w:p>
    <w:p w:rsidR="00DA6499" w:rsidRDefault="00DA6499" w:rsidP="00124E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петь несложные двухголосные каноны;</w:t>
      </w:r>
    </w:p>
    <w:p w:rsidR="00DA6499" w:rsidRDefault="00DA6499" w:rsidP="00124EBD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импровизировать и сочинять мелодии на заданные интонации, темы, мелодико – ритмические модели, стихотворные тексты и др.;</w:t>
      </w:r>
    </w:p>
    <w:p w:rsidR="002073CC" w:rsidRPr="00124EBD" w:rsidRDefault="002073CC" w:rsidP="00124EBD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исполнять образцы вокальной музыки русских и зарубежных композиторов, народное творчество.</w:t>
      </w:r>
    </w:p>
    <w:p w:rsidR="00DA6499" w:rsidRDefault="002073CC" w:rsidP="00124EBD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Более ярко проявляются творческие способности каждого обучающегося. Владение различными вокальными, техническими средствами, разнообразный репертуар, большой объём сценической практики позволяет детям лучше реализовать свой потенциал: обучающиеся приносят на занятие собственные распевки, рисунки на темы исполняемых произведений, находят новые жесты, движения, драматургические решения.</w:t>
      </w:r>
    </w:p>
    <w:p w:rsidR="002073CC" w:rsidRDefault="002073CC" w:rsidP="00124EBD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этого года принимают активное участие во всех концертах, конкурсах, фестивалях. Посещение театров, концертных залов, встречи с творческими коллективами являются неотъемлемой частью методики обучения вокалу на любой стадии обучения.</w:t>
      </w:r>
    </w:p>
    <w:p w:rsidR="00124EBD" w:rsidRDefault="00124EBD" w:rsidP="00124EBD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</w:rPr>
      </w:pPr>
    </w:p>
    <w:p w:rsidR="00124EBD" w:rsidRDefault="00124EBD" w:rsidP="00124EBD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</w:rPr>
      </w:pPr>
    </w:p>
    <w:p w:rsidR="00124EBD" w:rsidRDefault="00124EBD" w:rsidP="00124EBD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</w:rPr>
      </w:pPr>
    </w:p>
    <w:p w:rsidR="00124EBD" w:rsidRDefault="00124EBD" w:rsidP="00124EBD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</w:rPr>
      </w:pPr>
    </w:p>
    <w:p w:rsidR="00124EBD" w:rsidRDefault="00124EBD" w:rsidP="00124EBD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</w:rPr>
      </w:pPr>
    </w:p>
    <w:p w:rsidR="00124EBD" w:rsidRDefault="00124EBD" w:rsidP="00124EBD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</w:rPr>
      </w:pPr>
    </w:p>
    <w:p w:rsidR="00124EBD" w:rsidRDefault="00124EBD" w:rsidP="00124EBD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</w:rPr>
      </w:pPr>
    </w:p>
    <w:p w:rsidR="00124EBD" w:rsidRDefault="00124EBD" w:rsidP="00124EBD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</w:rPr>
      </w:pPr>
    </w:p>
    <w:p w:rsidR="00124EBD" w:rsidRDefault="00124EBD" w:rsidP="00124EBD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</w:rPr>
      </w:pPr>
    </w:p>
    <w:p w:rsidR="00124EBD" w:rsidRDefault="00124EBD" w:rsidP="00124EBD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</w:rPr>
      </w:pPr>
    </w:p>
    <w:p w:rsidR="00124EBD" w:rsidRDefault="00124EBD" w:rsidP="00124EBD">
      <w:pPr>
        <w:pStyle w:val="a3"/>
        <w:numPr>
          <w:ilvl w:val="0"/>
          <w:numId w:val="11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 программы</w:t>
      </w:r>
    </w:p>
    <w:p w:rsidR="006B2A02" w:rsidRPr="00124EBD" w:rsidRDefault="00124EBD" w:rsidP="00124EB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2.1 </w:t>
      </w:r>
      <w:r w:rsidR="006B2A02" w:rsidRPr="00124EBD">
        <w:rPr>
          <w:rFonts w:ascii="Times New Roman" w:hAnsi="Times New Roman" w:cs="Times New Roman"/>
          <w:b/>
          <w:sz w:val="28"/>
        </w:rPr>
        <w:t>Учебн</w:t>
      </w:r>
      <w:r w:rsidR="00257BFF" w:rsidRPr="00124EBD">
        <w:rPr>
          <w:rFonts w:ascii="Times New Roman" w:hAnsi="Times New Roman" w:cs="Times New Roman"/>
          <w:b/>
          <w:sz w:val="28"/>
        </w:rPr>
        <w:t>ый план программы «</w:t>
      </w:r>
      <w:r w:rsidR="00D61044">
        <w:rPr>
          <w:rFonts w:ascii="Times New Roman" w:hAnsi="Times New Roman" w:cs="Times New Roman"/>
          <w:b/>
          <w:sz w:val="28"/>
        </w:rPr>
        <w:t>Птица - музыка</w:t>
      </w:r>
      <w:r w:rsidR="006B2A02" w:rsidRPr="00124EBD">
        <w:rPr>
          <w:rFonts w:ascii="Times New Roman" w:hAnsi="Times New Roman" w:cs="Times New Roman"/>
          <w:b/>
          <w:sz w:val="28"/>
        </w:rPr>
        <w:t>»</w:t>
      </w:r>
    </w:p>
    <w:p w:rsidR="006B2A02" w:rsidRDefault="006B2A02" w:rsidP="00124EBD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1 года обучения</w:t>
      </w:r>
      <w:r w:rsidR="009D30C0">
        <w:rPr>
          <w:rFonts w:ascii="Times New Roman" w:hAnsi="Times New Roman" w:cs="Times New Roman"/>
          <w:b/>
          <w:sz w:val="28"/>
        </w:rPr>
        <w:t xml:space="preserve"> </w:t>
      </w:r>
      <w:r w:rsidR="00124EBD">
        <w:rPr>
          <w:rFonts w:ascii="Times New Roman" w:hAnsi="Times New Roman" w:cs="Times New Roman"/>
          <w:b/>
          <w:sz w:val="28"/>
        </w:rPr>
        <w:t xml:space="preserve"> </w:t>
      </w:r>
    </w:p>
    <w:p w:rsidR="006B2A02" w:rsidRDefault="006B2A02" w:rsidP="00124EB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1701"/>
        <w:gridCol w:w="1536"/>
        <w:gridCol w:w="1435"/>
      </w:tblGrid>
      <w:tr w:rsidR="006B2A02" w:rsidTr="006B2A02">
        <w:tc>
          <w:tcPr>
            <w:tcW w:w="704" w:type="dxa"/>
            <w:vMerge w:val="restart"/>
          </w:tcPr>
          <w:p w:rsidR="006B2A02" w:rsidRPr="006B2A02" w:rsidRDefault="006B2A02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6B2A02" w:rsidRPr="006B2A02" w:rsidRDefault="006B2A02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разделов программы</w:t>
            </w:r>
          </w:p>
        </w:tc>
        <w:tc>
          <w:tcPr>
            <w:tcW w:w="1701" w:type="dxa"/>
            <w:vMerge w:val="restart"/>
          </w:tcPr>
          <w:p w:rsidR="006B2A02" w:rsidRPr="006B2A02" w:rsidRDefault="006B2A02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Общее количество часов</w:t>
            </w:r>
          </w:p>
        </w:tc>
        <w:tc>
          <w:tcPr>
            <w:tcW w:w="2971" w:type="dxa"/>
            <w:gridSpan w:val="2"/>
          </w:tcPr>
          <w:p w:rsidR="006B2A02" w:rsidRPr="006B2A02" w:rsidRDefault="006B2A02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Из них</w:t>
            </w:r>
          </w:p>
        </w:tc>
      </w:tr>
      <w:tr w:rsidR="006B2A02" w:rsidTr="006B2A02">
        <w:tc>
          <w:tcPr>
            <w:tcW w:w="704" w:type="dxa"/>
            <w:vMerge/>
          </w:tcPr>
          <w:p w:rsidR="006B2A02" w:rsidRPr="006B2A02" w:rsidRDefault="006B2A02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69" w:type="dxa"/>
            <w:vMerge/>
          </w:tcPr>
          <w:p w:rsidR="006B2A02" w:rsidRPr="006B2A02" w:rsidRDefault="006B2A02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  <w:vMerge/>
          </w:tcPr>
          <w:p w:rsidR="006B2A02" w:rsidRPr="006B2A02" w:rsidRDefault="006B2A02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6" w:type="dxa"/>
          </w:tcPr>
          <w:p w:rsidR="006B2A02" w:rsidRPr="006B2A02" w:rsidRDefault="006B2A02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теория</w:t>
            </w:r>
          </w:p>
        </w:tc>
        <w:tc>
          <w:tcPr>
            <w:tcW w:w="1435" w:type="dxa"/>
          </w:tcPr>
          <w:p w:rsidR="006B2A02" w:rsidRPr="006B2A02" w:rsidRDefault="006B2A02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практика</w:t>
            </w:r>
          </w:p>
        </w:tc>
      </w:tr>
      <w:tr w:rsidR="006B2A02" w:rsidTr="006B2A02">
        <w:tc>
          <w:tcPr>
            <w:tcW w:w="704" w:type="dxa"/>
          </w:tcPr>
          <w:p w:rsidR="006B2A02" w:rsidRDefault="006B2A02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969" w:type="dxa"/>
          </w:tcPr>
          <w:p w:rsidR="006B2A02" w:rsidRDefault="009D30C0" w:rsidP="00124E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Вокально</w:t>
            </w:r>
            <w:r w:rsidR="006B2A02">
              <w:rPr>
                <w:rFonts w:ascii="Times New Roman" w:hAnsi="Times New Roman" w:cs="Times New Roman"/>
                <w:sz w:val="28"/>
              </w:rPr>
              <w:t>-хоровая работа</w:t>
            </w:r>
          </w:p>
        </w:tc>
        <w:tc>
          <w:tcPr>
            <w:tcW w:w="1701" w:type="dxa"/>
          </w:tcPr>
          <w:p w:rsidR="006B2A02" w:rsidRDefault="009D30C0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1536" w:type="dxa"/>
          </w:tcPr>
          <w:p w:rsidR="006B2A02" w:rsidRDefault="009D30C0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35" w:type="dxa"/>
          </w:tcPr>
          <w:p w:rsidR="006B2A02" w:rsidRDefault="009D30C0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6B2A02" w:rsidTr="006B2A02">
        <w:tc>
          <w:tcPr>
            <w:tcW w:w="704" w:type="dxa"/>
          </w:tcPr>
          <w:p w:rsidR="006B2A02" w:rsidRDefault="006B2A02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969" w:type="dxa"/>
          </w:tcPr>
          <w:p w:rsidR="006B2A02" w:rsidRDefault="006B2A02" w:rsidP="00124E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Музыкально – теоретическая подготовка</w:t>
            </w:r>
          </w:p>
        </w:tc>
        <w:tc>
          <w:tcPr>
            <w:tcW w:w="1701" w:type="dxa"/>
          </w:tcPr>
          <w:p w:rsidR="006B2A02" w:rsidRDefault="009D30C0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536" w:type="dxa"/>
          </w:tcPr>
          <w:p w:rsidR="006B2A02" w:rsidRDefault="009D30C0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35" w:type="dxa"/>
          </w:tcPr>
          <w:p w:rsidR="006B2A02" w:rsidRDefault="009D30C0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B2A02" w:rsidTr="006B2A02">
        <w:tc>
          <w:tcPr>
            <w:tcW w:w="704" w:type="dxa"/>
          </w:tcPr>
          <w:p w:rsidR="006B2A02" w:rsidRDefault="006B2A02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969" w:type="dxa"/>
          </w:tcPr>
          <w:p w:rsidR="006B2A02" w:rsidRDefault="006B2A02" w:rsidP="00124E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Теоретико – аналитическая работа</w:t>
            </w:r>
          </w:p>
        </w:tc>
        <w:tc>
          <w:tcPr>
            <w:tcW w:w="1701" w:type="dxa"/>
          </w:tcPr>
          <w:p w:rsidR="006B2A02" w:rsidRDefault="009D30C0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536" w:type="dxa"/>
          </w:tcPr>
          <w:p w:rsidR="006B2A02" w:rsidRDefault="009D30C0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435" w:type="dxa"/>
          </w:tcPr>
          <w:p w:rsidR="006B2A02" w:rsidRDefault="009D30C0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6B2A02" w:rsidTr="006B2A02">
        <w:tc>
          <w:tcPr>
            <w:tcW w:w="704" w:type="dxa"/>
          </w:tcPr>
          <w:p w:rsidR="006B2A02" w:rsidRDefault="006B2A02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969" w:type="dxa"/>
          </w:tcPr>
          <w:p w:rsidR="006B2A02" w:rsidRDefault="006B2A02" w:rsidP="00124E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Концертно – исполнительская деятельность</w:t>
            </w:r>
          </w:p>
        </w:tc>
        <w:tc>
          <w:tcPr>
            <w:tcW w:w="1701" w:type="dxa"/>
          </w:tcPr>
          <w:p w:rsidR="006B2A02" w:rsidRDefault="009D30C0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36" w:type="dxa"/>
          </w:tcPr>
          <w:p w:rsidR="006B2A02" w:rsidRDefault="009D30C0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35" w:type="dxa"/>
          </w:tcPr>
          <w:p w:rsidR="006B2A02" w:rsidRDefault="009D30C0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B2A02" w:rsidTr="00B97F0D">
        <w:tc>
          <w:tcPr>
            <w:tcW w:w="4673" w:type="dxa"/>
            <w:gridSpan w:val="2"/>
          </w:tcPr>
          <w:p w:rsidR="006B2A02" w:rsidRPr="006B2A02" w:rsidRDefault="006B2A02" w:rsidP="00124EBD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701" w:type="dxa"/>
          </w:tcPr>
          <w:p w:rsidR="006B2A02" w:rsidRPr="009D30C0" w:rsidRDefault="009D30C0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D30C0">
              <w:rPr>
                <w:rFonts w:ascii="Times New Roman" w:hAnsi="Times New Roman" w:cs="Times New Roman"/>
                <w:b/>
                <w:sz w:val="28"/>
              </w:rPr>
              <w:t>72</w:t>
            </w:r>
          </w:p>
        </w:tc>
        <w:tc>
          <w:tcPr>
            <w:tcW w:w="1536" w:type="dxa"/>
          </w:tcPr>
          <w:p w:rsidR="006B2A02" w:rsidRPr="009D30C0" w:rsidRDefault="009D30C0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1435" w:type="dxa"/>
          </w:tcPr>
          <w:p w:rsidR="006B2A02" w:rsidRPr="009D30C0" w:rsidRDefault="009D30C0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55</w:t>
            </w:r>
          </w:p>
        </w:tc>
      </w:tr>
    </w:tbl>
    <w:p w:rsidR="00124EBD" w:rsidRPr="006B2A02" w:rsidRDefault="00124EBD" w:rsidP="00124E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</w:p>
    <w:p w:rsidR="00A20D22" w:rsidRDefault="00174F72" w:rsidP="00174F72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- т</w:t>
      </w:r>
      <w:r w:rsidR="00057E8C">
        <w:rPr>
          <w:rFonts w:ascii="Times New Roman" w:hAnsi="Times New Roman" w:cs="Times New Roman"/>
          <w:b/>
          <w:sz w:val="28"/>
        </w:rPr>
        <w:t>ематический план</w:t>
      </w:r>
      <w:r w:rsidR="00057E8C" w:rsidRPr="00057E8C">
        <w:rPr>
          <w:rFonts w:ascii="Times New Roman" w:hAnsi="Times New Roman" w:cs="Times New Roman"/>
          <w:b/>
          <w:sz w:val="28"/>
        </w:rPr>
        <w:t xml:space="preserve"> </w:t>
      </w:r>
      <w:r w:rsidR="00057E8C">
        <w:rPr>
          <w:rFonts w:ascii="Times New Roman" w:hAnsi="Times New Roman" w:cs="Times New Roman"/>
          <w:b/>
          <w:sz w:val="28"/>
        </w:rPr>
        <w:t>программы «</w:t>
      </w:r>
      <w:r w:rsidR="00D61044">
        <w:rPr>
          <w:rFonts w:ascii="Times New Roman" w:hAnsi="Times New Roman" w:cs="Times New Roman"/>
          <w:b/>
          <w:sz w:val="28"/>
        </w:rPr>
        <w:t>Птица - музыка</w:t>
      </w:r>
      <w:r w:rsidR="00057E8C">
        <w:rPr>
          <w:rFonts w:ascii="Times New Roman" w:hAnsi="Times New Roman" w:cs="Times New Roman"/>
          <w:b/>
          <w:sz w:val="28"/>
        </w:rPr>
        <w:t xml:space="preserve">» </w:t>
      </w:r>
    </w:p>
    <w:p w:rsidR="00057E8C" w:rsidRDefault="00057E8C" w:rsidP="00124EB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для 1 года обучения </w:t>
      </w:r>
    </w:p>
    <w:p w:rsidR="008A3048" w:rsidRPr="008A3048" w:rsidRDefault="008A3048" w:rsidP="00124EB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Тематическое построение программы позволяет объединить (сгруппировать) ряд занятий в тематические блоки, что обеспечивает целостный и комплексный подход в решении поставленных задач. Творчески подходя к программе, нельзя разрушать ее тематическое построение, потому что последовательное развитие определенных тем – основа основ данной программы. Материал, отобранный для занятий, является педагогически целесообразным, так как специфика вокального пения обуславливает и особенности методической работы с певцом (певцами). Подчинение всего материала занятия его основной теме дает возможность педагогу достаточно свободно заменять одно произведение другим с аналогичными художественно – педагогическими задачами, то есть свободно маневрировать.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60"/>
        <w:gridCol w:w="4705"/>
        <w:gridCol w:w="1749"/>
        <w:gridCol w:w="1372"/>
        <w:gridCol w:w="1372"/>
      </w:tblGrid>
      <w:tr w:rsidR="00057E8C" w:rsidTr="00B90824">
        <w:tc>
          <w:tcPr>
            <w:tcW w:w="287" w:type="pct"/>
            <w:vMerge w:val="restart"/>
          </w:tcPr>
          <w:p w:rsidR="00057E8C" w:rsidRPr="00057E8C" w:rsidRDefault="00057E8C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411" w:type="pct"/>
            <w:vMerge w:val="restart"/>
          </w:tcPr>
          <w:p w:rsidR="00057E8C" w:rsidRPr="00057E8C" w:rsidRDefault="00057E8C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занятия</w:t>
            </w:r>
          </w:p>
        </w:tc>
        <w:tc>
          <w:tcPr>
            <w:tcW w:w="896" w:type="pct"/>
            <w:vMerge w:val="restart"/>
          </w:tcPr>
          <w:p w:rsidR="00057E8C" w:rsidRPr="00057E8C" w:rsidRDefault="00057E8C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Общее количество часов</w:t>
            </w:r>
          </w:p>
        </w:tc>
        <w:tc>
          <w:tcPr>
            <w:tcW w:w="1406" w:type="pct"/>
            <w:gridSpan w:val="2"/>
          </w:tcPr>
          <w:p w:rsidR="00057E8C" w:rsidRPr="00057E8C" w:rsidRDefault="00057E8C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Из них</w:t>
            </w:r>
          </w:p>
        </w:tc>
      </w:tr>
      <w:tr w:rsidR="00057E8C" w:rsidTr="00B90824">
        <w:tc>
          <w:tcPr>
            <w:tcW w:w="287" w:type="pct"/>
            <w:vMerge/>
          </w:tcPr>
          <w:p w:rsidR="00057E8C" w:rsidRPr="00057E8C" w:rsidRDefault="00057E8C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1" w:type="pct"/>
            <w:vMerge/>
          </w:tcPr>
          <w:p w:rsidR="00057E8C" w:rsidRPr="00057E8C" w:rsidRDefault="00057E8C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96" w:type="pct"/>
            <w:vMerge/>
          </w:tcPr>
          <w:p w:rsidR="00057E8C" w:rsidRPr="00057E8C" w:rsidRDefault="00057E8C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3" w:type="pct"/>
          </w:tcPr>
          <w:p w:rsidR="00057E8C" w:rsidRPr="00057E8C" w:rsidRDefault="00057E8C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Теория</w:t>
            </w:r>
          </w:p>
        </w:tc>
        <w:tc>
          <w:tcPr>
            <w:tcW w:w="703" w:type="pct"/>
          </w:tcPr>
          <w:p w:rsidR="00057E8C" w:rsidRPr="00057E8C" w:rsidRDefault="00057E8C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Практика</w:t>
            </w:r>
          </w:p>
        </w:tc>
      </w:tr>
      <w:tr w:rsidR="00057E8C" w:rsidTr="00B90824">
        <w:tc>
          <w:tcPr>
            <w:tcW w:w="5000" w:type="pct"/>
            <w:gridSpan w:val="5"/>
          </w:tcPr>
          <w:p w:rsidR="00057E8C" w:rsidRPr="00057E8C" w:rsidRDefault="00057E8C" w:rsidP="00124EB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Вокальная работа</w:t>
            </w:r>
          </w:p>
        </w:tc>
      </w:tr>
      <w:tr w:rsidR="00057E8C" w:rsidTr="00B90824">
        <w:tc>
          <w:tcPr>
            <w:tcW w:w="287" w:type="pct"/>
          </w:tcPr>
          <w:p w:rsidR="00057E8C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11" w:type="pct"/>
          </w:tcPr>
          <w:p w:rsidR="00057E8C" w:rsidRDefault="00057E8C" w:rsidP="00124E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Вводное занятие. Прослушивание голосов</w:t>
            </w:r>
          </w:p>
        </w:tc>
        <w:tc>
          <w:tcPr>
            <w:tcW w:w="896" w:type="pct"/>
          </w:tcPr>
          <w:p w:rsidR="00057E8C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3" w:type="pct"/>
          </w:tcPr>
          <w:p w:rsidR="00057E8C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703" w:type="pct"/>
          </w:tcPr>
          <w:p w:rsidR="00057E8C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</w:tr>
      <w:tr w:rsidR="00057E8C" w:rsidTr="00B90824">
        <w:tc>
          <w:tcPr>
            <w:tcW w:w="287" w:type="pct"/>
          </w:tcPr>
          <w:p w:rsidR="00057E8C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11" w:type="pct"/>
          </w:tcPr>
          <w:p w:rsidR="00057E8C" w:rsidRDefault="00B90824" w:rsidP="00124E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Певческая установка. Дыхание</w:t>
            </w:r>
          </w:p>
        </w:tc>
        <w:tc>
          <w:tcPr>
            <w:tcW w:w="896" w:type="pct"/>
          </w:tcPr>
          <w:p w:rsidR="00057E8C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3" w:type="pct"/>
          </w:tcPr>
          <w:p w:rsidR="00057E8C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703" w:type="pct"/>
          </w:tcPr>
          <w:p w:rsidR="00057E8C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057E8C" w:rsidTr="00B90824">
        <w:tc>
          <w:tcPr>
            <w:tcW w:w="287" w:type="pct"/>
          </w:tcPr>
          <w:p w:rsidR="00057E8C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11" w:type="pct"/>
          </w:tcPr>
          <w:p w:rsidR="00057E8C" w:rsidRDefault="00B90824" w:rsidP="00124E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Распевание</w:t>
            </w:r>
          </w:p>
        </w:tc>
        <w:tc>
          <w:tcPr>
            <w:tcW w:w="896" w:type="pct"/>
          </w:tcPr>
          <w:p w:rsidR="00057E8C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3" w:type="pct"/>
          </w:tcPr>
          <w:p w:rsidR="00057E8C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1,5</w:t>
            </w:r>
          </w:p>
        </w:tc>
        <w:tc>
          <w:tcPr>
            <w:tcW w:w="703" w:type="pct"/>
          </w:tcPr>
          <w:p w:rsidR="00057E8C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</w:t>
            </w:r>
          </w:p>
        </w:tc>
      </w:tr>
      <w:tr w:rsidR="00057E8C" w:rsidTr="00B90824">
        <w:tc>
          <w:tcPr>
            <w:tcW w:w="287" w:type="pct"/>
          </w:tcPr>
          <w:p w:rsidR="00057E8C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11" w:type="pct"/>
          </w:tcPr>
          <w:p w:rsidR="00057E8C" w:rsidRDefault="00B90824" w:rsidP="00124E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Унисон</w:t>
            </w:r>
          </w:p>
        </w:tc>
        <w:tc>
          <w:tcPr>
            <w:tcW w:w="896" w:type="pct"/>
          </w:tcPr>
          <w:p w:rsidR="00057E8C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03" w:type="pct"/>
          </w:tcPr>
          <w:p w:rsidR="00057E8C" w:rsidRDefault="00057E8C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pct"/>
          </w:tcPr>
          <w:p w:rsidR="00057E8C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057E8C" w:rsidTr="00B90824">
        <w:tc>
          <w:tcPr>
            <w:tcW w:w="287" w:type="pct"/>
          </w:tcPr>
          <w:p w:rsidR="00057E8C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11" w:type="pct"/>
          </w:tcPr>
          <w:p w:rsidR="00057E8C" w:rsidRDefault="00B90824" w:rsidP="00124E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Вокальная позиция</w:t>
            </w:r>
          </w:p>
        </w:tc>
        <w:tc>
          <w:tcPr>
            <w:tcW w:w="896" w:type="pct"/>
          </w:tcPr>
          <w:p w:rsidR="00057E8C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3" w:type="pct"/>
          </w:tcPr>
          <w:p w:rsidR="00057E8C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703" w:type="pct"/>
          </w:tcPr>
          <w:p w:rsidR="00057E8C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B90824" w:rsidTr="00B90824">
        <w:tc>
          <w:tcPr>
            <w:tcW w:w="287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411" w:type="pct"/>
          </w:tcPr>
          <w:p w:rsidR="00B90824" w:rsidRDefault="00B90824" w:rsidP="00124E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Звуковедение</w:t>
            </w:r>
          </w:p>
        </w:tc>
        <w:tc>
          <w:tcPr>
            <w:tcW w:w="896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3" w:type="pct"/>
          </w:tcPr>
          <w:p w:rsidR="00B90824" w:rsidRDefault="00B90824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B90824" w:rsidTr="00B90824">
        <w:tc>
          <w:tcPr>
            <w:tcW w:w="287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411" w:type="pct"/>
          </w:tcPr>
          <w:p w:rsidR="00B90824" w:rsidRDefault="00B90824" w:rsidP="00124E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Дикция</w:t>
            </w:r>
          </w:p>
        </w:tc>
        <w:tc>
          <w:tcPr>
            <w:tcW w:w="896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3" w:type="pct"/>
          </w:tcPr>
          <w:p w:rsidR="00B90824" w:rsidRDefault="00B90824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B90824" w:rsidTr="00B90824">
        <w:tc>
          <w:tcPr>
            <w:tcW w:w="287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411" w:type="pct"/>
          </w:tcPr>
          <w:p w:rsidR="00B90824" w:rsidRDefault="00B90824" w:rsidP="00124E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Многоголосие</w:t>
            </w:r>
          </w:p>
        </w:tc>
        <w:tc>
          <w:tcPr>
            <w:tcW w:w="896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3" w:type="pct"/>
          </w:tcPr>
          <w:p w:rsidR="00B90824" w:rsidRDefault="00B90824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B90824" w:rsidTr="00B90824">
        <w:tc>
          <w:tcPr>
            <w:tcW w:w="287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411" w:type="pct"/>
          </w:tcPr>
          <w:p w:rsidR="00B90824" w:rsidRDefault="00B90824" w:rsidP="00124E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солистами</w:t>
            </w:r>
          </w:p>
        </w:tc>
        <w:tc>
          <w:tcPr>
            <w:tcW w:w="896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3" w:type="pct"/>
          </w:tcPr>
          <w:p w:rsidR="00B90824" w:rsidRDefault="00B90824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B90824" w:rsidTr="00B90824">
        <w:tc>
          <w:tcPr>
            <w:tcW w:w="287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411" w:type="pct"/>
          </w:tcPr>
          <w:p w:rsidR="00B90824" w:rsidRDefault="00B90824" w:rsidP="00124E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Сводные репетиции</w:t>
            </w:r>
          </w:p>
        </w:tc>
        <w:tc>
          <w:tcPr>
            <w:tcW w:w="896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3" w:type="pct"/>
          </w:tcPr>
          <w:p w:rsidR="00B90824" w:rsidRDefault="00B90824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B90824" w:rsidTr="00B90824">
        <w:tc>
          <w:tcPr>
            <w:tcW w:w="287" w:type="pct"/>
          </w:tcPr>
          <w:p w:rsidR="00B90824" w:rsidRDefault="00B90824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pct"/>
          </w:tcPr>
          <w:p w:rsidR="00B90824" w:rsidRPr="00B90824" w:rsidRDefault="00B90824" w:rsidP="00124EBD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ВСЕГО:</w:t>
            </w:r>
          </w:p>
        </w:tc>
        <w:tc>
          <w:tcPr>
            <w:tcW w:w="896" w:type="pct"/>
          </w:tcPr>
          <w:p w:rsidR="00B90824" w:rsidRPr="00477836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43</w:t>
            </w:r>
          </w:p>
        </w:tc>
        <w:tc>
          <w:tcPr>
            <w:tcW w:w="703" w:type="pct"/>
          </w:tcPr>
          <w:p w:rsidR="00B90824" w:rsidRPr="00477836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703" w:type="pct"/>
          </w:tcPr>
          <w:p w:rsidR="00B90824" w:rsidRPr="00477836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40</w:t>
            </w:r>
          </w:p>
        </w:tc>
      </w:tr>
      <w:tr w:rsidR="00B90824" w:rsidTr="00B90824">
        <w:tc>
          <w:tcPr>
            <w:tcW w:w="5000" w:type="pct"/>
            <w:gridSpan w:val="5"/>
          </w:tcPr>
          <w:p w:rsidR="00B90824" w:rsidRPr="00B90824" w:rsidRDefault="00B90824" w:rsidP="00124EB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Музыкально – теоретическая подготовка</w:t>
            </w:r>
          </w:p>
        </w:tc>
      </w:tr>
      <w:tr w:rsidR="00B90824" w:rsidTr="00B90824">
        <w:tc>
          <w:tcPr>
            <w:tcW w:w="287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2411" w:type="pct"/>
          </w:tcPr>
          <w:p w:rsidR="00B90824" w:rsidRDefault="00B90824" w:rsidP="00124E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музыкальной грамоты. Сольфеджио для начинающих</w:t>
            </w:r>
          </w:p>
        </w:tc>
        <w:tc>
          <w:tcPr>
            <w:tcW w:w="896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03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</w:t>
            </w:r>
          </w:p>
        </w:tc>
        <w:tc>
          <w:tcPr>
            <w:tcW w:w="703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</w:t>
            </w:r>
          </w:p>
        </w:tc>
      </w:tr>
      <w:tr w:rsidR="00B90824" w:rsidTr="00B90824">
        <w:tc>
          <w:tcPr>
            <w:tcW w:w="287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11" w:type="pct"/>
          </w:tcPr>
          <w:p w:rsidR="00B90824" w:rsidRDefault="00B90824" w:rsidP="00124E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музыкального слуха</w:t>
            </w:r>
          </w:p>
        </w:tc>
        <w:tc>
          <w:tcPr>
            <w:tcW w:w="896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3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703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</w:tr>
      <w:tr w:rsidR="00B90824" w:rsidTr="00B90824">
        <w:tc>
          <w:tcPr>
            <w:tcW w:w="287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11" w:type="pct"/>
          </w:tcPr>
          <w:p w:rsidR="00B90824" w:rsidRDefault="00B90824" w:rsidP="00124E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музыкальной памяти</w:t>
            </w:r>
          </w:p>
        </w:tc>
        <w:tc>
          <w:tcPr>
            <w:tcW w:w="896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3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703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</w:tr>
      <w:tr w:rsidR="00B90824" w:rsidTr="00B90824">
        <w:tc>
          <w:tcPr>
            <w:tcW w:w="287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11" w:type="pct"/>
          </w:tcPr>
          <w:p w:rsidR="00B90824" w:rsidRDefault="00B90824" w:rsidP="00124E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чувства ритма</w:t>
            </w:r>
          </w:p>
        </w:tc>
        <w:tc>
          <w:tcPr>
            <w:tcW w:w="896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3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703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</w:tr>
      <w:tr w:rsidR="00B90824" w:rsidTr="00B90824">
        <w:tc>
          <w:tcPr>
            <w:tcW w:w="287" w:type="pct"/>
          </w:tcPr>
          <w:p w:rsidR="00B90824" w:rsidRDefault="00B90824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pct"/>
          </w:tcPr>
          <w:p w:rsidR="00B90824" w:rsidRPr="00B90824" w:rsidRDefault="00B90824" w:rsidP="00124EBD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ВСЕГО:</w:t>
            </w:r>
          </w:p>
        </w:tc>
        <w:tc>
          <w:tcPr>
            <w:tcW w:w="896" w:type="pct"/>
          </w:tcPr>
          <w:p w:rsidR="00B90824" w:rsidRPr="00477836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703" w:type="pct"/>
          </w:tcPr>
          <w:p w:rsidR="00B90824" w:rsidRPr="00477836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703" w:type="pct"/>
          </w:tcPr>
          <w:p w:rsidR="00B90824" w:rsidRPr="00477836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</w:tr>
      <w:tr w:rsidR="00B90824" w:rsidTr="00B90824">
        <w:tc>
          <w:tcPr>
            <w:tcW w:w="5000" w:type="pct"/>
            <w:gridSpan w:val="5"/>
          </w:tcPr>
          <w:p w:rsidR="00B90824" w:rsidRPr="00B90824" w:rsidRDefault="0058653D" w:rsidP="00124EB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Теоретико – аналитическая работа</w:t>
            </w:r>
          </w:p>
        </w:tc>
      </w:tr>
      <w:tr w:rsidR="00B90824" w:rsidTr="00B90824">
        <w:tc>
          <w:tcPr>
            <w:tcW w:w="287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11" w:type="pct"/>
          </w:tcPr>
          <w:p w:rsidR="00B90824" w:rsidRDefault="0058653D" w:rsidP="00124E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о гигиене певческого голоса</w:t>
            </w:r>
          </w:p>
        </w:tc>
        <w:tc>
          <w:tcPr>
            <w:tcW w:w="896" w:type="pct"/>
          </w:tcPr>
          <w:p w:rsidR="00B90824" w:rsidRDefault="0058653D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3" w:type="pct"/>
          </w:tcPr>
          <w:p w:rsidR="00B90824" w:rsidRDefault="0058653D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3" w:type="pct"/>
          </w:tcPr>
          <w:p w:rsidR="00B90824" w:rsidRDefault="0058653D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90824" w:rsidTr="00B90824">
        <w:tc>
          <w:tcPr>
            <w:tcW w:w="287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11" w:type="pct"/>
          </w:tcPr>
          <w:p w:rsidR="00B90824" w:rsidRDefault="0058653D" w:rsidP="00124E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Народное творчество</w:t>
            </w:r>
          </w:p>
        </w:tc>
        <w:tc>
          <w:tcPr>
            <w:tcW w:w="896" w:type="pct"/>
          </w:tcPr>
          <w:p w:rsidR="00B90824" w:rsidRDefault="0058653D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3" w:type="pct"/>
          </w:tcPr>
          <w:p w:rsidR="00B90824" w:rsidRDefault="0058653D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3" w:type="pct"/>
          </w:tcPr>
          <w:p w:rsidR="00B90824" w:rsidRDefault="0058653D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B90824" w:rsidTr="00B90824">
        <w:tc>
          <w:tcPr>
            <w:tcW w:w="287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11" w:type="pct"/>
          </w:tcPr>
          <w:p w:rsidR="00B90824" w:rsidRDefault="0058653D" w:rsidP="00124E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о творчестве композиторов - классиков</w:t>
            </w:r>
          </w:p>
        </w:tc>
        <w:tc>
          <w:tcPr>
            <w:tcW w:w="896" w:type="pct"/>
          </w:tcPr>
          <w:p w:rsidR="00B90824" w:rsidRDefault="0058653D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3" w:type="pct"/>
          </w:tcPr>
          <w:p w:rsidR="00B90824" w:rsidRDefault="0058653D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3" w:type="pct"/>
          </w:tcPr>
          <w:p w:rsidR="00B90824" w:rsidRDefault="0058653D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B90824" w:rsidTr="00B90824">
        <w:tc>
          <w:tcPr>
            <w:tcW w:w="287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11" w:type="pct"/>
          </w:tcPr>
          <w:p w:rsidR="00B90824" w:rsidRDefault="0058653D" w:rsidP="00124E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видеозаписей выступления детей на конкурсах разного уровня</w:t>
            </w:r>
          </w:p>
        </w:tc>
        <w:tc>
          <w:tcPr>
            <w:tcW w:w="896" w:type="pct"/>
          </w:tcPr>
          <w:p w:rsidR="00B90824" w:rsidRDefault="0058653D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3" w:type="pct"/>
          </w:tcPr>
          <w:p w:rsidR="00B90824" w:rsidRDefault="0058653D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3" w:type="pct"/>
          </w:tcPr>
          <w:p w:rsidR="00B90824" w:rsidRDefault="0058653D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B90824" w:rsidTr="00B90824">
        <w:tc>
          <w:tcPr>
            <w:tcW w:w="287" w:type="pct"/>
          </w:tcPr>
          <w:p w:rsidR="00B90824" w:rsidRDefault="00B90824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pct"/>
          </w:tcPr>
          <w:p w:rsidR="00B90824" w:rsidRPr="0058653D" w:rsidRDefault="0058653D" w:rsidP="00124EBD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ВСЕГО:</w:t>
            </w:r>
          </w:p>
        </w:tc>
        <w:tc>
          <w:tcPr>
            <w:tcW w:w="896" w:type="pct"/>
          </w:tcPr>
          <w:p w:rsidR="00B90824" w:rsidRPr="0058653D" w:rsidRDefault="0058653D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653D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703" w:type="pct"/>
          </w:tcPr>
          <w:p w:rsidR="00B90824" w:rsidRPr="0058653D" w:rsidRDefault="0058653D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703" w:type="pct"/>
          </w:tcPr>
          <w:p w:rsidR="00B90824" w:rsidRPr="0058653D" w:rsidRDefault="0058653D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58653D" w:rsidTr="0058653D">
        <w:tc>
          <w:tcPr>
            <w:tcW w:w="5000" w:type="pct"/>
            <w:gridSpan w:val="5"/>
          </w:tcPr>
          <w:p w:rsidR="0058653D" w:rsidRPr="0058653D" w:rsidRDefault="0058653D" w:rsidP="00124EB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Концертно – исполнительская деятельность</w:t>
            </w:r>
          </w:p>
        </w:tc>
      </w:tr>
      <w:tr w:rsidR="00B90824" w:rsidTr="00B90824">
        <w:tc>
          <w:tcPr>
            <w:tcW w:w="287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11" w:type="pct"/>
          </w:tcPr>
          <w:p w:rsidR="00B90824" w:rsidRDefault="0058653D" w:rsidP="00124E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Открытый урок для родителей</w:t>
            </w:r>
          </w:p>
        </w:tc>
        <w:tc>
          <w:tcPr>
            <w:tcW w:w="896" w:type="pct"/>
          </w:tcPr>
          <w:p w:rsidR="00B90824" w:rsidRDefault="0058653D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3" w:type="pct"/>
          </w:tcPr>
          <w:p w:rsidR="00B90824" w:rsidRDefault="0058653D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03" w:type="pct"/>
          </w:tcPr>
          <w:p w:rsidR="00B90824" w:rsidRDefault="0058653D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90824" w:rsidTr="00B90824">
        <w:tc>
          <w:tcPr>
            <w:tcW w:w="287" w:type="pct"/>
          </w:tcPr>
          <w:p w:rsidR="00B90824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11" w:type="pct"/>
          </w:tcPr>
          <w:p w:rsidR="00B90824" w:rsidRDefault="0058653D" w:rsidP="00124E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Праздники, выступления</w:t>
            </w:r>
          </w:p>
        </w:tc>
        <w:tc>
          <w:tcPr>
            <w:tcW w:w="896" w:type="pct"/>
          </w:tcPr>
          <w:p w:rsidR="00B90824" w:rsidRDefault="0058653D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3" w:type="pct"/>
          </w:tcPr>
          <w:p w:rsidR="00B90824" w:rsidRDefault="0058653D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03" w:type="pct"/>
          </w:tcPr>
          <w:p w:rsidR="00B90824" w:rsidRDefault="0058653D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58653D" w:rsidTr="00B90824">
        <w:tc>
          <w:tcPr>
            <w:tcW w:w="287" w:type="pct"/>
          </w:tcPr>
          <w:p w:rsidR="0058653D" w:rsidRDefault="0058653D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pct"/>
          </w:tcPr>
          <w:p w:rsidR="0058653D" w:rsidRPr="0058653D" w:rsidRDefault="0058653D" w:rsidP="00124EBD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ВСЕГО:</w:t>
            </w:r>
          </w:p>
        </w:tc>
        <w:tc>
          <w:tcPr>
            <w:tcW w:w="896" w:type="pct"/>
          </w:tcPr>
          <w:p w:rsidR="0058653D" w:rsidRPr="0058653D" w:rsidRDefault="0058653D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653D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703" w:type="pct"/>
          </w:tcPr>
          <w:p w:rsidR="0058653D" w:rsidRPr="0058653D" w:rsidRDefault="0058653D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703" w:type="pct"/>
          </w:tcPr>
          <w:p w:rsidR="0058653D" w:rsidRPr="0058653D" w:rsidRDefault="0058653D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58653D" w:rsidTr="0058653D">
        <w:tc>
          <w:tcPr>
            <w:tcW w:w="2698" w:type="pct"/>
            <w:gridSpan w:val="2"/>
          </w:tcPr>
          <w:p w:rsidR="0058653D" w:rsidRPr="0058653D" w:rsidRDefault="0058653D" w:rsidP="00124EBD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И Т О Г О:</w:t>
            </w:r>
          </w:p>
        </w:tc>
        <w:tc>
          <w:tcPr>
            <w:tcW w:w="896" w:type="pct"/>
          </w:tcPr>
          <w:p w:rsidR="0058653D" w:rsidRPr="0058653D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72</w:t>
            </w:r>
          </w:p>
        </w:tc>
        <w:tc>
          <w:tcPr>
            <w:tcW w:w="703" w:type="pct"/>
          </w:tcPr>
          <w:p w:rsidR="0058653D" w:rsidRPr="0058653D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703" w:type="pct"/>
          </w:tcPr>
          <w:p w:rsidR="0058653D" w:rsidRPr="0058653D" w:rsidRDefault="00477836" w:rsidP="00124E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55</w:t>
            </w:r>
          </w:p>
        </w:tc>
      </w:tr>
    </w:tbl>
    <w:p w:rsidR="00174F72" w:rsidRDefault="00174F72" w:rsidP="00124EB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57E8C" w:rsidRDefault="00174F72" w:rsidP="00124EB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3.1</w:t>
      </w:r>
      <w:r w:rsidR="002917C7">
        <w:rPr>
          <w:rFonts w:ascii="Times New Roman" w:hAnsi="Times New Roman" w:cs="Times New Roman"/>
          <w:b/>
          <w:sz w:val="28"/>
        </w:rPr>
        <w:t xml:space="preserve"> Основные направления и содержание деятельности.</w:t>
      </w:r>
    </w:p>
    <w:p w:rsidR="002917C7" w:rsidRDefault="002917C7" w:rsidP="00124EBD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В программе выделены следующие </w:t>
      </w:r>
      <w:r>
        <w:rPr>
          <w:rFonts w:ascii="Times New Roman" w:hAnsi="Times New Roman" w:cs="Times New Roman"/>
          <w:i/>
          <w:sz w:val="28"/>
        </w:rPr>
        <w:t>направления:</w:t>
      </w:r>
    </w:p>
    <w:p w:rsidR="002917C7" w:rsidRDefault="002917C7" w:rsidP="00124EB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Вокально – хоровая работа.</w:t>
      </w:r>
    </w:p>
    <w:p w:rsidR="002917C7" w:rsidRDefault="002917C7" w:rsidP="00124EB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Музыкально – теоретическая подготовка.</w:t>
      </w:r>
    </w:p>
    <w:p w:rsidR="002917C7" w:rsidRDefault="002917C7" w:rsidP="00124EB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Теоретико – аналитическая работа.</w:t>
      </w:r>
    </w:p>
    <w:p w:rsidR="002917C7" w:rsidRDefault="002917C7" w:rsidP="00124EB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Концертно – исполнительская деятельность</w:t>
      </w:r>
      <w:r w:rsidR="008D5313">
        <w:rPr>
          <w:rFonts w:ascii="Times New Roman" w:hAnsi="Times New Roman" w:cs="Times New Roman"/>
          <w:sz w:val="28"/>
        </w:rPr>
        <w:t>.</w:t>
      </w:r>
    </w:p>
    <w:p w:rsidR="008D5313" w:rsidRDefault="008D5313" w:rsidP="00124EBD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Вводное занятие.</w:t>
      </w:r>
    </w:p>
    <w:p w:rsidR="008D5313" w:rsidRDefault="008D5313" w:rsidP="00124EBD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Прослушивание детских голосов. </w:t>
      </w:r>
      <w:r>
        <w:rPr>
          <w:rFonts w:ascii="Times New Roman" w:hAnsi="Times New Roman" w:cs="Times New Roman"/>
          <w:sz w:val="28"/>
        </w:rPr>
        <w:t>Объяснение целей и задач вокального кружка. Строение голосового аппарата, техника безопасности, включающая в себя профилактику перегрузки и заболевания голосовых связок.</w:t>
      </w:r>
    </w:p>
    <w:p w:rsidR="008D5313" w:rsidRPr="00CA22BD" w:rsidRDefault="008D5313" w:rsidP="00124EBD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A22BD">
        <w:rPr>
          <w:rFonts w:ascii="Times New Roman" w:hAnsi="Times New Roman" w:cs="Times New Roman"/>
          <w:b/>
          <w:sz w:val="28"/>
        </w:rPr>
        <w:t>Вокально – хоровая работа.</w:t>
      </w:r>
    </w:p>
    <w:p w:rsidR="0072767E" w:rsidRDefault="008D5313" w:rsidP="00124EBD">
      <w:pPr>
        <w:spacing w:after="0"/>
        <w:ind w:left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Певческая установка</w:t>
      </w:r>
      <w:r w:rsidR="0072767E">
        <w:rPr>
          <w:rFonts w:ascii="Times New Roman" w:hAnsi="Times New Roman" w:cs="Times New Roman"/>
          <w:i/>
          <w:sz w:val="28"/>
        </w:rPr>
        <w:t xml:space="preserve"> и дыхание</w:t>
      </w:r>
    </w:p>
    <w:p w:rsidR="008D5313" w:rsidRDefault="0072767E" w:rsidP="00124EBD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Посадка хорового певца, положение корпуса, головы, артикуляции при пении. Навыки пения сидя и стоя.</w:t>
      </w:r>
    </w:p>
    <w:p w:rsidR="0072767E" w:rsidRDefault="0072767E" w:rsidP="00124EBD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Дыхание перед началом пения. Одновременный вдох и начало пения. Различный характер дыхания перед началом пения в зависимости от характера исполняемого произведения: медленное, быстрое. Смена дыхания в процессе пения; различные его приемы (короткое и активное в быстром темпе, спокойное и активное в медленном). Цезуры. Знакомство с навыками «цепного» дыхания. </w:t>
      </w:r>
    </w:p>
    <w:p w:rsidR="0072767E" w:rsidRDefault="0072767E" w:rsidP="00124EBD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Звуковедение и дикция.</w:t>
      </w:r>
    </w:p>
    <w:p w:rsidR="0072767E" w:rsidRPr="0072767E" w:rsidRDefault="0072767E" w:rsidP="00124EBD">
      <w:pPr>
        <w:spacing w:after="0"/>
        <w:ind w:firstLine="360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Естественный, свободный звук без крика и напряжения (форсировки). Преимущественно мягкая атака звука. Округление гласных, способы их формирования в различных регистрах. Пение</w:t>
      </w:r>
      <w:r w:rsidRPr="0072767E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non legato </w:t>
      </w:r>
      <w:r>
        <w:rPr>
          <w:rFonts w:ascii="Times New Roman" w:hAnsi="Times New Roman" w:cs="Times New Roman"/>
          <w:sz w:val="28"/>
        </w:rPr>
        <w:t>и</w:t>
      </w:r>
      <w:r w:rsidRPr="0072767E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legato</w:t>
      </w:r>
      <w:r w:rsidRPr="0072767E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</w:rPr>
        <w:t>Нюансы</w:t>
      </w:r>
      <w:r w:rsidRPr="0072767E">
        <w:rPr>
          <w:rFonts w:ascii="Times New Roman" w:hAnsi="Times New Roman" w:cs="Times New Roman"/>
          <w:sz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lang w:val="en-US"/>
        </w:rPr>
        <w:t>mf</w:t>
      </w:r>
      <w:r w:rsidRPr="0072767E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mp</w:t>
      </w:r>
      <w:r w:rsidRPr="0072767E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p</w:t>
      </w:r>
      <w:r w:rsidRPr="0072767E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f</w:t>
      </w:r>
      <w:r w:rsidRPr="0072767E">
        <w:rPr>
          <w:rFonts w:ascii="Times New Roman" w:hAnsi="Times New Roman" w:cs="Times New Roman"/>
          <w:sz w:val="28"/>
          <w:lang w:val="en-US"/>
        </w:rPr>
        <w:t>.</w:t>
      </w:r>
    </w:p>
    <w:p w:rsidR="0072767E" w:rsidRDefault="0072767E" w:rsidP="00124EBD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Развитие дикционных навыков. Гласные и согласные, их роль в пении. Взаимоотношение гласных и согласных в пении. Отнесение внутри слова </w:t>
      </w:r>
      <w:r w:rsidR="00360DBA"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 w:cs="Times New Roman"/>
          <w:sz w:val="28"/>
        </w:rPr>
        <w:t>гласных</w:t>
      </w:r>
      <w:r w:rsidR="00360DBA">
        <w:rPr>
          <w:rFonts w:ascii="Times New Roman" w:hAnsi="Times New Roman" w:cs="Times New Roman"/>
          <w:sz w:val="28"/>
        </w:rPr>
        <w:t xml:space="preserve"> к последующему слогу.</w:t>
      </w:r>
    </w:p>
    <w:p w:rsidR="00502C02" w:rsidRDefault="00502C02" w:rsidP="00124EBD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Ансамбль и строй.</w:t>
      </w:r>
    </w:p>
    <w:p w:rsidR="00502C02" w:rsidRDefault="00F037B3" w:rsidP="00124EBD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Выработка активного унисона, ритмической устойчивости в умеренных темпах при соотношении простейших длительностей, соблюдение динамической ровности при произнесении текста. Постепенное расширение задач: интонирование произведений в различных видах мажора и минора, ритмическая устойчивость в более быстрых и медленных темпах с более сложным ритмическим рисунком.</w:t>
      </w:r>
    </w:p>
    <w:p w:rsidR="00F037B3" w:rsidRDefault="00F037B3" w:rsidP="00124EBD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Устойчивое интонирование одноголосного пения при сложном аккомпанементе. Навыки пения двухголосия с аккомпанементом. Пение несложных двухголосных песен без сопровождения.</w:t>
      </w:r>
    </w:p>
    <w:p w:rsidR="00F037B3" w:rsidRDefault="00F037B3" w:rsidP="00124EBD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Работа над формированием исполнительских навыков.</w:t>
      </w:r>
    </w:p>
    <w:p w:rsidR="00F037B3" w:rsidRDefault="00F037B3" w:rsidP="00124EBD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словесного текста и его содержания. Грамотное чтение нотного текста по партиям и партитурам. Разбор тонального плана, ладовой структуры, гармонической канвы произведения. Членение на мотивы, периоды, предложения, фразы. Определение формы.</w:t>
      </w:r>
    </w:p>
    <w:p w:rsidR="0049051C" w:rsidRDefault="0049051C" w:rsidP="00124EBD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Фразировка, вытекающая из музыкального и текстового содержания. Различные виды динамики. Многообразие агогических возможностей исполнения произведений: пение строго в размеренном темпе, сопоставление двух темпов, замедление в конце произведения, замедление и ускорение в середине произведения, различные виды фермат.</w:t>
      </w:r>
    </w:p>
    <w:p w:rsidR="0049051C" w:rsidRDefault="0049051C" w:rsidP="00124EBD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навыков понимания дирижёрского жеста.</w:t>
      </w:r>
    </w:p>
    <w:p w:rsidR="00CA22BD" w:rsidRDefault="00CA22BD" w:rsidP="00124EBD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Музыкально – теоретическая подготовка</w:t>
      </w:r>
    </w:p>
    <w:p w:rsidR="00CA22BD" w:rsidRDefault="00CA22BD" w:rsidP="00124EBD">
      <w:pPr>
        <w:spacing w:after="0"/>
        <w:ind w:left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Основы музыкальной грамоты.</w:t>
      </w:r>
    </w:p>
    <w:p w:rsidR="00CA22BD" w:rsidRDefault="00CA22BD" w:rsidP="00124EBD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Знать название звуков и их расположение на нотном стане в скрипичном ключе. Устойчивые и неустойчивые звуки, тона и полутона. Различать знаки альтерации. Знакомство с ключами, с особенностями строений музыкальных произведений.</w:t>
      </w:r>
    </w:p>
    <w:p w:rsidR="00CA22BD" w:rsidRDefault="00CA22BD" w:rsidP="00124EBD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Различать динамические и темповые обозначения. Различать тембры инструментов и певческих голосов.</w:t>
      </w:r>
    </w:p>
    <w:p w:rsidR="00CA22BD" w:rsidRDefault="00CA22BD" w:rsidP="00124EBD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Систематически развивать ритмический, ладовый и тембровый слух. Различать высокие и низкие звуки, восходящие и нисходящие движения мелодии, повторность их звуков, их долготу, громкость. </w:t>
      </w:r>
    </w:p>
    <w:p w:rsidR="00CA22BD" w:rsidRDefault="00CA22BD" w:rsidP="00124EBD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Петь звукоряд </w:t>
      </w:r>
      <w:r w:rsidRPr="00CA22BD">
        <w:rPr>
          <w:rFonts w:ascii="Times New Roman" w:hAnsi="Times New Roman" w:cs="Times New Roman"/>
          <w:i/>
          <w:sz w:val="28"/>
        </w:rPr>
        <w:t>до первой октавы – до второй октавы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 названием и без названия звуков. Научить детей петь, чисто интонируя:</w:t>
      </w:r>
    </w:p>
    <w:p w:rsidR="00CA22BD" w:rsidRDefault="00CA22BD" w:rsidP="00124EB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мажорный звукоряд в восходящем и нисходящем движении.</w:t>
      </w:r>
    </w:p>
    <w:p w:rsidR="00CA22BD" w:rsidRDefault="00CA22BD" w:rsidP="00124EB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мажорное трезвучие.</w:t>
      </w:r>
    </w:p>
    <w:p w:rsidR="00CA22BD" w:rsidRDefault="00CA22BD" w:rsidP="00124EBD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E75EF">
        <w:rPr>
          <w:rFonts w:ascii="Times New Roman" w:hAnsi="Times New Roman" w:cs="Times New Roman"/>
          <w:i/>
          <w:sz w:val="28"/>
        </w:rPr>
        <w:t>Развитие музыкального слуха, музыкальной памяти.</w:t>
      </w:r>
    </w:p>
    <w:p w:rsidR="004E75EF" w:rsidRDefault="004E75EF" w:rsidP="00124EBD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упражнений по выраб</w:t>
      </w:r>
      <w:r w:rsidR="00B92BE0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тке точного</w:t>
      </w:r>
      <w:r w:rsidR="00B92BE0">
        <w:rPr>
          <w:rFonts w:ascii="Times New Roman" w:hAnsi="Times New Roman" w:cs="Times New Roman"/>
          <w:sz w:val="28"/>
        </w:rPr>
        <w:t xml:space="preserve"> воспроизведения мелодии, восприятие созвучий, для улучшения чистоты интонирования на одном звуке. Практические упражнения по видам движения мелодии.</w:t>
      </w:r>
    </w:p>
    <w:p w:rsidR="00B92BE0" w:rsidRDefault="00B92BE0" w:rsidP="00124EBD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Сравнительные упражнения на высоту звука с использованием игрового приема, сопровождая пение движением руки вверх, вниз.</w:t>
      </w:r>
    </w:p>
    <w:p w:rsidR="00B92BE0" w:rsidRDefault="00B92BE0" w:rsidP="00124EBD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B92BE0">
        <w:rPr>
          <w:rFonts w:ascii="Times New Roman" w:hAnsi="Times New Roman" w:cs="Times New Roman"/>
          <w:i/>
          <w:sz w:val="28"/>
        </w:rPr>
        <w:lastRenderedPageBreak/>
        <w:t>Развитие чувства ритма.</w:t>
      </w:r>
    </w:p>
    <w:p w:rsidR="00B92BE0" w:rsidRDefault="00B92BE0" w:rsidP="00124EBD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понятие подразумевает особенности распределения звуков во времени.</w:t>
      </w:r>
    </w:p>
    <w:p w:rsidR="00B92BE0" w:rsidRPr="00B92BE0" w:rsidRDefault="00B92BE0" w:rsidP="00124EBD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Теоретико – аналитическая работа.</w:t>
      </w:r>
    </w:p>
    <w:p w:rsidR="008D5313" w:rsidRDefault="00B92BE0" w:rsidP="00124EBD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Беседа о гигиене певческого голоса является важнейшей, т.к. незнание голосового аппарата, элементарных правил пользования голосом ведет к печальным результатам.</w:t>
      </w:r>
    </w:p>
    <w:p w:rsidR="00B92BE0" w:rsidRDefault="000E7FA5" w:rsidP="00124EBD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Слушание музыкальных произведений.</w:t>
      </w:r>
    </w:p>
    <w:p w:rsidR="000E7FA5" w:rsidRDefault="000E7FA5" w:rsidP="00124EBD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Прослушивание небольших музыкальных произведений с целью воспитания эмоционально – эстетической отзывчивости на музыку. Формирование осознанного восприятия музыкального произведения. Прослушивание ярких образов музыкальной культуры лучшими исполнителями. Краткий рассказ о музыкальном произведении, сообщении о композиторе, об авторе слов.</w:t>
      </w:r>
    </w:p>
    <w:p w:rsidR="000E7FA5" w:rsidRDefault="000E7FA5" w:rsidP="00124EBD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Раскрытие содержания музыки и текста, особенностей музыкально – выразительных и исполнительских средств.</w:t>
      </w:r>
    </w:p>
    <w:p w:rsidR="00A20D22" w:rsidRDefault="00A20D22" w:rsidP="00124EBD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Показ – исполнение песни.</w:t>
      </w:r>
    </w:p>
    <w:p w:rsidR="00A20D22" w:rsidRDefault="00A20D22" w:rsidP="00124EBD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Разбор произведения. Разучивание, усвоение мелодии, закрепление музыкального материала с сопровождением и без него, раздельно по партиям и всем вместе.</w:t>
      </w:r>
    </w:p>
    <w:p w:rsidR="00A20D22" w:rsidRDefault="00A20D22" w:rsidP="00124EBD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Народное творчество как основополагающее звено любой культуры – особая тема беседы и часть репертуарной программы.</w:t>
      </w:r>
    </w:p>
    <w:p w:rsidR="00A20D22" w:rsidRDefault="00A20D22" w:rsidP="00124EBD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Концертно – исполнительская деятельность.</w:t>
      </w:r>
    </w:p>
    <w:p w:rsidR="00A20D22" w:rsidRDefault="00760204" w:rsidP="00124EBD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результат, по которому оценивают работу коллектива. Он требует большой подготовки участников коллектива.</w:t>
      </w:r>
    </w:p>
    <w:p w:rsidR="00760204" w:rsidRDefault="00760204" w:rsidP="00124EBD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концертной деятельности составляется с учетом традиционных праздников, важнейших событий текущего года в соответствии со специфическими особенностями школы.</w:t>
      </w:r>
    </w:p>
    <w:p w:rsidR="00760204" w:rsidRDefault="00760204" w:rsidP="00124EBD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Отчетный концерт – это финал концертной работы.</w:t>
      </w:r>
    </w:p>
    <w:p w:rsidR="00760204" w:rsidRDefault="00760204" w:rsidP="00124EBD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Формы проведения занятий.</w:t>
      </w:r>
    </w:p>
    <w:p w:rsidR="00760204" w:rsidRDefault="00760204" w:rsidP="00124EBD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Занятия могут проходить со всем коллективом, по группам, индивидуально.</w:t>
      </w:r>
    </w:p>
    <w:p w:rsidR="00760204" w:rsidRDefault="00760204" w:rsidP="00124EBD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БЕСЕДА, на которой излагаются теоретические сведения, которые иллюстрируются поэтическими и музыкальными примерами, наглядными пособиями, видеоматериалами.</w:t>
      </w:r>
    </w:p>
    <w:p w:rsidR="00760204" w:rsidRDefault="00760204" w:rsidP="00124EBD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ПРАКТИЧЕСКИЕ ЗАНЯТИЯ, на которых дети осваивают музыкальную грамоту, разучивают песни композиторов – классиков, современных композиторов. Занятие – ПОСТАНОВКА, репетиция, на которой отрабатываются концертные номера, развиваются актерские способности детей.</w:t>
      </w:r>
    </w:p>
    <w:p w:rsidR="00760204" w:rsidRDefault="00760204" w:rsidP="00124EBD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ЗАКЛЮЧИТЕЛЬНОЕ занятие, завершающее тему – занятие – концерт. Проводится для самих детей, педагогов, гостей.</w:t>
      </w:r>
    </w:p>
    <w:p w:rsidR="00760204" w:rsidRDefault="008A3048" w:rsidP="00124EBD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ВЫЕЗДНОЕ занятие – посещение выставок, музеев, концертов, праздников, фестивалей.</w:t>
      </w:r>
    </w:p>
    <w:p w:rsidR="00B81CD4" w:rsidRDefault="00B81CD4" w:rsidP="00124EBD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124EBD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</w:p>
    <w:p w:rsidR="008A3048" w:rsidRDefault="008A3048" w:rsidP="00124EBD">
      <w:pPr>
        <w:spacing w:after="0"/>
        <w:ind w:firstLine="284"/>
        <w:jc w:val="both"/>
        <w:rPr>
          <w:rFonts w:ascii="Times New Roman" w:hAnsi="Times New Roman" w:cs="Times New Roman"/>
          <w:sz w:val="28"/>
          <w:u w:val="single"/>
        </w:rPr>
      </w:pPr>
      <w:r w:rsidRPr="008A3048">
        <w:rPr>
          <w:rFonts w:ascii="Times New Roman" w:hAnsi="Times New Roman" w:cs="Times New Roman"/>
          <w:sz w:val="28"/>
          <w:u w:val="single"/>
        </w:rPr>
        <w:t>Каждое занятие строится по схеме:</w:t>
      </w:r>
    </w:p>
    <w:p w:rsidR="008A3048" w:rsidRDefault="008A3048" w:rsidP="00124EB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Настройка певческих голосов: комплекс упражнений для работы над певческим дыханием (2-3 мин.);</w:t>
      </w:r>
    </w:p>
    <w:p w:rsidR="008A3048" w:rsidRDefault="008A3048" w:rsidP="00124EB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Дыхательная гимнастика;</w:t>
      </w:r>
    </w:p>
    <w:p w:rsidR="008A3048" w:rsidRDefault="008A3048" w:rsidP="00124EB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Распевание;</w:t>
      </w:r>
    </w:p>
    <w:p w:rsidR="008A3048" w:rsidRDefault="008A3048" w:rsidP="00124EB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Пение вокализов;</w:t>
      </w:r>
    </w:p>
    <w:p w:rsidR="008A3048" w:rsidRDefault="008A3048" w:rsidP="00124EB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над произведением;</w:t>
      </w:r>
    </w:p>
    <w:p w:rsidR="008A3048" w:rsidRDefault="008A3048" w:rsidP="00124EB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занятия;</w:t>
      </w:r>
    </w:p>
    <w:p w:rsidR="008A3048" w:rsidRDefault="008A3048" w:rsidP="00124EB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на дом.</w:t>
      </w: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B81C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74F72" w:rsidRDefault="00174F72" w:rsidP="00174F7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1194B" w:rsidRDefault="0071194B" w:rsidP="00174F7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1CD4" w:rsidRDefault="00B81CD4" w:rsidP="00174F7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74F72" w:rsidRDefault="00174F72" w:rsidP="00174F72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Список литературы</w:t>
      </w:r>
    </w:p>
    <w:p w:rsidR="00174F72" w:rsidRDefault="00174F72" w:rsidP="00174F7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Бандина</w:t>
      </w:r>
      <w:proofErr w:type="spellEnd"/>
      <w:r>
        <w:rPr>
          <w:rFonts w:ascii="Times New Roman" w:hAnsi="Times New Roman" w:cs="Times New Roman"/>
          <w:sz w:val="28"/>
        </w:rPr>
        <w:t xml:space="preserve"> А., Попов В., Тихеева Л. «Школа хорового пения», </w:t>
      </w:r>
      <w:proofErr w:type="spellStart"/>
      <w:r>
        <w:rPr>
          <w:rFonts w:ascii="Times New Roman" w:hAnsi="Times New Roman" w:cs="Times New Roman"/>
          <w:sz w:val="28"/>
        </w:rPr>
        <w:t>вп</w:t>
      </w:r>
      <w:proofErr w:type="spellEnd"/>
      <w:r>
        <w:rPr>
          <w:rFonts w:ascii="Times New Roman" w:hAnsi="Times New Roman" w:cs="Times New Roman"/>
          <w:sz w:val="28"/>
        </w:rPr>
        <w:t>. 1,2. М. 1996</w:t>
      </w:r>
    </w:p>
    <w:p w:rsidR="00174F72" w:rsidRDefault="00174F72" w:rsidP="00174F7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«Каноны для детского хора» (сост. Струве Г.), М. 2001</w:t>
      </w:r>
    </w:p>
    <w:p w:rsidR="00174F72" w:rsidRDefault="00174F72" w:rsidP="00174F7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Чесноков П. «Собрание духовно – музыкальных сочинений», </w:t>
      </w:r>
      <w:proofErr w:type="spellStart"/>
      <w:r>
        <w:rPr>
          <w:rFonts w:ascii="Times New Roman" w:hAnsi="Times New Roman" w:cs="Times New Roman"/>
          <w:sz w:val="28"/>
        </w:rPr>
        <w:t>тетр</w:t>
      </w:r>
      <w:proofErr w:type="spellEnd"/>
      <w:r>
        <w:rPr>
          <w:rFonts w:ascii="Times New Roman" w:hAnsi="Times New Roman" w:cs="Times New Roman"/>
          <w:sz w:val="28"/>
        </w:rPr>
        <w:t>. 4, М. 1995</w:t>
      </w:r>
    </w:p>
    <w:p w:rsidR="00174F72" w:rsidRDefault="00174F72" w:rsidP="00174F7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Соколов В. «Обработки и переложения для детского хора», М. 1961-1969</w:t>
      </w:r>
    </w:p>
    <w:p w:rsidR="00174F72" w:rsidRDefault="00174F72" w:rsidP="00174F7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«Хоры без сопровождения» для начинающих детских хоровых коллективов (сост. Соколов В.), </w:t>
      </w:r>
      <w:proofErr w:type="spellStart"/>
      <w:r>
        <w:rPr>
          <w:rFonts w:ascii="Times New Roman" w:hAnsi="Times New Roman" w:cs="Times New Roman"/>
          <w:sz w:val="28"/>
        </w:rPr>
        <w:t>вып</w:t>
      </w:r>
      <w:proofErr w:type="spellEnd"/>
      <w:r>
        <w:rPr>
          <w:rFonts w:ascii="Times New Roman" w:hAnsi="Times New Roman" w:cs="Times New Roman"/>
          <w:sz w:val="28"/>
        </w:rPr>
        <w:t>. 1.2, М. 1963</w:t>
      </w:r>
    </w:p>
    <w:p w:rsidR="00174F72" w:rsidRDefault="00174F72" w:rsidP="00174F7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«Капелла – самым маленьким» со</w:t>
      </w:r>
      <w:r w:rsidR="00661A5E">
        <w:rPr>
          <w:rFonts w:ascii="Times New Roman" w:hAnsi="Times New Roman" w:cs="Times New Roman"/>
          <w:sz w:val="28"/>
        </w:rPr>
        <w:t xml:space="preserve">ст. Воронцова Л., </w:t>
      </w:r>
      <w:proofErr w:type="spellStart"/>
      <w:r w:rsidR="00661A5E">
        <w:rPr>
          <w:rFonts w:ascii="Times New Roman" w:hAnsi="Times New Roman" w:cs="Times New Roman"/>
          <w:sz w:val="28"/>
        </w:rPr>
        <w:t>Лобковская</w:t>
      </w:r>
      <w:proofErr w:type="spellEnd"/>
      <w:r w:rsidR="00661A5E">
        <w:rPr>
          <w:rFonts w:ascii="Times New Roman" w:hAnsi="Times New Roman" w:cs="Times New Roman"/>
          <w:sz w:val="28"/>
        </w:rPr>
        <w:t xml:space="preserve"> Н. Нижний Новгород, 2013</w:t>
      </w:r>
    </w:p>
    <w:p w:rsidR="00661A5E" w:rsidRDefault="00661A5E" w:rsidP="00174F7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«Все начинается с мамы…» - М. изд</w:t>
      </w:r>
      <w:r w:rsidR="00D000A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МХШ «Радость», 2010</w:t>
      </w:r>
    </w:p>
    <w:p w:rsidR="00661A5E" w:rsidRDefault="00661A5E" w:rsidP="00174F7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«Школьные шлягеры»: песни и хоры для учащихся 1-11 классов: </w:t>
      </w:r>
      <w:proofErr w:type="spellStart"/>
      <w:r>
        <w:rPr>
          <w:rFonts w:ascii="Times New Roman" w:hAnsi="Times New Roman" w:cs="Times New Roman"/>
          <w:sz w:val="28"/>
        </w:rPr>
        <w:t>учебно</w:t>
      </w:r>
      <w:proofErr w:type="spellEnd"/>
      <w:r>
        <w:rPr>
          <w:rFonts w:ascii="Times New Roman" w:hAnsi="Times New Roman" w:cs="Times New Roman"/>
          <w:sz w:val="28"/>
        </w:rPr>
        <w:t xml:space="preserve"> – метод. пособие/</w:t>
      </w:r>
      <w:r w:rsidR="00D000AD">
        <w:rPr>
          <w:rFonts w:ascii="Times New Roman" w:hAnsi="Times New Roman" w:cs="Times New Roman"/>
          <w:sz w:val="28"/>
        </w:rPr>
        <w:t>сост. Ю.Б. Алиев – М.: Музыка, 2007</w:t>
      </w:r>
    </w:p>
    <w:p w:rsidR="00D000AD" w:rsidRDefault="00D000AD" w:rsidP="00174F7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</w:rPr>
        <w:t xml:space="preserve"> В. Песни.</w:t>
      </w:r>
      <w:r w:rsidRPr="00D000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М.: Музыка, 1988</w:t>
      </w:r>
    </w:p>
    <w:p w:rsidR="00D000AD" w:rsidRDefault="00D000AD" w:rsidP="00174F7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«Детский хор»: хоровые произведения в сопровождении фортепиано и без сопровождения: для средних и старших классов ДМШ: </w:t>
      </w:r>
      <w:proofErr w:type="spellStart"/>
      <w:r>
        <w:rPr>
          <w:rFonts w:ascii="Times New Roman" w:hAnsi="Times New Roman" w:cs="Times New Roman"/>
          <w:sz w:val="28"/>
        </w:rPr>
        <w:t>учебно</w:t>
      </w:r>
      <w:proofErr w:type="spellEnd"/>
      <w:r>
        <w:rPr>
          <w:rFonts w:ascii="Times New Roman" w:hAnsi="Times New Roman" w:cs="Times New Roman"/>
          <w:sz w:val="28"/>
        </w:rPr>
        <w:t xml:space="preserve"> – методическое пособие/сост. Э.Я. </w:t>
      </w:r>
      <w:proofErr w:type="spellStart"/>
      <w:r>
        <w:rPr>
          <w:rFonts w:ascii="Times New Roman" w:hAnsi="Times New Roman" w:cs="Times New Roman"/>
          <w:sz w:val="28"/>
        </w:rPr>
        <w:t>Ходош</w:t>
      </w:r>
      <w:proofErr w:type="spellEnd"/>
      <w:r>
        <w:rPr>
          <w:rFonts w:ascii="Times New Roman" w:hAnsi="Times New Roman" w:cs="Times New Roman"/>
          <w:sz w:val="28"/>
        </w:rPr>
        <w:t>. – Ростов н/Д: Феникс, 2010</w:t>
      </w:r>
    </w:p>
    <w:p w:rsidR="00D000AD" w:rsidRDefault="00D000AD" w:rsidP="00174F7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«Нижегородские соловушки» хоровые произведения для детских или женских голосов. Сост. В. Попов, Нижний Новгород – 1996</w:t>
      </w:r>
    </w:p>
    <w:p w:rsidR="00D000AD" w:rsidRDefault="00D000AD" w:rsidP="00174F7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«Мы за мир!» Песни для детского и юношеского хора. Часть 2./Сост. Жданова Т.А. – изд. «Радость», 2015</w:t>
      </w:r>
    </w:p>
    <w:p w:rsidR="005750D2" w:rsidRDefault="005750D2" w:rsidP="00174F7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Яковлева О.Ю. «</w:t>
      </w:r>
      <w:proofErr w:type="spellStart"/>
      <w:r>
        <w:rPr>
          <w:rFonts w:ascii="Times New Roman" w:hAnsi="Times New Roman" w:cs="Times New Roman"/>
          <w:sz w:val="28"/>
        </w:rPr>
        <w:t>Аксио</w:t>
      </w:r>
      <w:proofErr w:type="spellEnd"/>
      <w:r>
        <w:rPr>
          <w:rFonts w:ascii="Times New Roman" w:hAnsi="Times New Roman" w:cs="Times New Roman"/>
          <w:sz w:val="28"/>
        </w:rPr>
        <w:t>. Музыка ценностей» Песни для детей старшего дошкольного, младшего и среднего школьного возраста/Яковлева О.Ю. – Н. Новгород: изд. Нижегородской консерватории, 2015</w:t>
      </w:r>
    </w:p>
    <w:p w:rsidR="005750D2" w:rsidRDefault="005750D2" w:rsidP="00174F7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«Летите, журавли!» Поет хор «</w:t>
      </w:r>
      <w:proofErr w:type="spellStart"/>
      <w:r>
        <w:rPr>
          <w:rFonts w:ascii="Times New Roman" w:hAnsi="Times New Roman" w:cs="Times New Roman"/>
          <w:sz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</w:rPr>
        <w:t xml:space="preserve">» Центра творческого развития и музыкально – эстетического образования детей и юношества «Радость»/сост. </w:t>
      </w:r>
      <w:proofErr w:type="spellStart"/>
      <w:r>
        <w:rPr>
          <w:rFonts w:ascii="Times New Roman" w:hAnsi="Times New Roman" w:cs="Times New Roman"/>
          <w:sz w:val="28"/>
        </w:rPr>
        <w:t>Лиринг</w:t>
      </w:r>
      <w:proofErr w:type="spellEnd"/>
      <w:r>
        <w:rPr>
          <w:rFonts w:ascii="Times New Roman" w:hAnsi="Times New Roman" w:cs="Times New Roman"/>
          <w:sz w:val="28"/>
        </w:rPr>
        <w:t xml:space="preserve"> С.Е. – М.:</w:t>
      </w:r>
      <w:r w:rsidRPr="005750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изд. «Радость», 2015</w:t>
      </w:r>
    </w:p>
    <w:p w:rsidR="005750D2" w:rsidRDefault="005750D2" w:rsidP="00174F7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«Поет детский хор» выпуск 1: в сопровождении фортепиано и без сопровождения: для младших классов ДМШ: </w:t>
      </w:r>
      <w:proofErr w:type="spellStart"/>
      <w:r>
        <w:rPr>
          <w:rFonts w:ascii="Times New Roman" w:hAnsi="Times New Roman" w:cs="Times New Roman"/>
          <w:sz w:val="28"/>
        </w:rPr>
        <w:t>учебно</w:t>
      </w:r>
      <w:proofErr w:type="spellEnd"/>
      <w:r>
        <w:rPr>
          <w:rFonts w:ascii="Times New Roman" w:hAnsi="Times New Roman" w:cs="Times New Roman"/>
          <w:sz w:val="28"/>
        </w:rPr>
        <w:t xml:space="preserve"> – методическое пособие/сост. </w:t>
      </w:r>
      <w:proofErr w:type="spellStart"/>
      <w:r>
        <w:rPr>
          <w:rFonts w:ascii="Times New Roman" w:hAnsi="Times New Roman" w:cs="Times New Roman"/>
          <w:sz w:val="28"/>
        </w:rPr>
        <w:t>Бабасинов</w:t>
      </w:r>
      <w:proofErr w:type="spellEnd"/>
      <w:r>
        <w:rPr>
          <w:rFonts w:ascii="Times New Roman" w:hAnsi="Times New Roman" w:cs="Times New Roman"/>
          <w:sz w:val="28"/>
        </w:rPr>
        <w:t xml:space="preserve"> Л.Р. - Ростов н/Д: Феникс, 2009</w:t>
      </w:r>
    </w:p>
    <w:p w:rsidR="005750D2" w:rsidRPr="00174F72" w:rsidRDefault="005750D2" w:rsidP="00174F7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Синявский П.А. «Смешной человечек на крыше живет» (лучшие песни для детей) - Ярославль: Академия развития: Академия Холдинг, 2003</w:t>
      </w:r>
    </w:p>
    <w:sectPr w:rsidR="005750D2" w:rsidRPr="00174F72" w:rsidSect="00124EBD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845"/>
    <w:multiLevelType w:val="multilevel"/>
    <w:tmpl w:val="BC046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03A037BC"/>
    <w:multiLevelType w:val="hybridMultilevel"/>
    <w:tmpl w:val="D49E3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752"/>
    <w:multiLevelType w:val="hybridMultilevel"/>
    <w:tmpl w:val="E0524F4A"/>
    <w:lvl w:ilvl="0" w:tplc="8E7C9D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B7576A"/>
    <w:multiLevelType w:val="hybridMultilevel"/>
    <w:tmpl w:val="18FCD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62F33"/>
    <w:multiLevelType w:val="hybridMultilevel"/>
    <w:tmpl w:val="0C0EC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A6190"/>
    <w:multiLevelType w:val="multilevel"/>
    <w:tmpl w:val="5AA86B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ED05262"/>
    <w:multiLevelType w:val="hybridMultilevel"/>
    <w:tmpl w:val="A922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BA"/>
    <w:multiLevelType w:val="hybridMultilevel"/>
    <w:tmpl w:val="789A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20352"/>
    <w:multiLevelType w:val="hybridMultilevel"/>
    <w:tmpl w:val="2294F0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32E09"/>
    <w:multiLevelType w:val="multilevel"/>
    <w:tmpl w:val="E0CC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636318E8"/>
    <w:multiLevelType w:val="hybridMultilevel"/>
    <w:tmpl w:val="1970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121A4"/>
    <w:multiLevelType w:val="hybridMultilevel"/>
    <w:tmpl w:val="ECBC7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95E72"/>
    <w:multiLevelType w:val="hybridMultilevel"/>
    <w:tmpl w:val="4FC0C786"/>
    <w:lvl w:ilvl="0" w:tplc="255A50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E320AB7"/>
    <w:multiLevelType w:val="hybridMultilevel"/>
    <w:tmpl w:val="8CAABC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11"/>
  </w:num>
  <w:num w:numId="8">
    <w:abstractNumId w:val="12"/>
  </w:num>
  <w:num w:numId="9">
    <w:abstractNumId w:val="6"/>
  </w:num>
  <w:num w:numId="10">
    <w:abstractNumId w:val="2"/>
  </w:num>
  <w:num w:numId="11">
    <w:abstractNumId w:val="5"/>
  </w:num>
  <w:num w:numId="12">
    <w:abstractNumId w:val="13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01"/>
    <w:rsid w:val="00057E8C"/>
    <w:rsid w:val="00063FB9"/>
    <w:rsid w:val="000E7FA5"/>
    <w:rsid w:val="00124EBD"/>
    <w:rsid w:val="00130E90"/>
    <w:rsid w:val="00151C76"/>
    <w:rsid w:val="00174F72"/>
    <w:rsid w:val="001A0601"/>
    <w:rsid w:val="001F6FEA"/>
    <w:rsid w:val="002073CC"/>
    <w:rsid w:val="00245F96"/>
    <w:rsid w:val="00257BFF"/>
    <w:rsid w:val="002705D8"/>
    <w:rsid w:val="00270FA0"/>
    <w:rsid w:val="002917C7"/>
    <w:rsid w:val="002C5022"/>
    <w:rsid w:val="002D7229"/>
    <w:rsid w:val="00342918"/>
    <w:rsid w:val="00360DBA"/>
    <w:rsid w:val="00363A34"/>
    <w:rsid w:val="003F16FD"/>
    <w:rsid w:val="00477836"/>
    <w:rsid w:val="0049051C"/>
    <w:rsid w:val="00497D68"/>
    <w:rsid w:val="004C28BA"/>
    <w:rsid w:val="004E6DF7"/>
    <w:rsid w:val="004E75EF"/>
    <w:rsid w:val="00502C02"/>
    <w:rsid w:val="005750D2"/>
    <w:rsid w:val="0058653D"/>
    <w:rsid w:val="005B1CFB"/>
    <w:rsid w:val="005B23F2"/>
    <w:rsid w:val="005B3984"/>
    <w:rsid w:val="005C167C"/>
    <w:rsid w:val="005D61FD"/>
    <w:rsid w:val="00657365"/>
    <w:rsid w:val="00661A5E"/>
    <w:rsid w:val="00680C84"/>
    <w:rsid w:val="00684901"/>
    <w:rsid w:val="006B2A02"/>
    <w:rsid w:val="006D3F11"/>
    <w:rsid w:val="0071194B"/>
    <w:rsid w:val="0072767E"/>
    <w:rsid w:val="00734E4B"/>
    <w:rsid w:val="00760204"/>
    <w:rsid w:val="007A6991"/>
    <w:rsid w:val="007F693D"/>
    <w:rsid w:val="00825584"/>
    <w:rsid w:val="008512FB"/>
    <w:rsid w:val="008543F5"/>
    <w:rsid w:val="008A3048"/>
    <w:rsid w:val="008D5313"/>
    <w:rsid w:val="009D30C0"/>
    <w:rsid w:val="00A20D22"/>
    <w:rsid w:val="00A372CD"/>
    <w:rsid w:val="00B1148D"/>
    <w:rsid w:val="00B81CD4"/>
    <w:rsid w:val="00B90824"/>
    <w:rsid w:val="00B92BE0"/>
    <w:rsid w:val="00B97D37"/>
    <w:rsid w:val="00CA22BD"/>
    <w:rsid w:val="00CA59B9"/>
    <w:rsid w:val="00CD4AC9"/>
    <w:rsid w:val="00D000AD"/>
    <w:rsid w:val="00D256BC"/>
    <w:rsid w:val="00D479CF"/>
    <w:rsid w:val="00D61044"/>
    <w:rsid w:val="00D73F9E"/>
    <w:rsid w:val="00DA6499"/>
    <w:rsid w:val="00E47B87"/>
    <w:rsid w:val="00E60221"/>
    <w:rsid w:val="00E74B70"/>
    <w:rsid w:val="00E91AAB"/>
    <w:rsid w:val="00EE0C77"/>
    <w:rsid w:val="00F0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8D51"/>
  <w15:docId w15:val="{4D664AF5-BA43-45D4-9924-3BA720B6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6BC"/>
    <w:pPr>
      <w:ind w:left="720"/>
      <w:contextualSpacing/>
    </w:pPr>
  </w:style>
  <w:style w:type="table" w:styleId="a4">
    <w:name w:val="Table Grid"/>
    <w:basedOn w:val="a1"/>
    <w:uiPriority w:val="39"/>
    <w:rsid w:val="006B2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497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3106</Words>
  <Characters>17708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Анастасия С. Гуляева</cp:lastModifiedBy>
  <cp:revision>3</cp:revision>
  <dcterms:created xsi:type="dcterms:W3CDTF">2023-10-31T12:59:00Z</dcterms:created>
  <dcterms:modified xsi:type="dcterms:W3CDTF">2023-10-31T12:59:00Z</dcterms:modified>
</cp:coreProperties>
</file>